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6D" w:rsidRPr="00BC5FC0" w:rsidRDefault="008F5F6D" w:rsidP="008F5F6D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BC5FC0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F6D" w:rsidRPr="00BC5FC0" w:rsidRDefault="008F5F6D" w:rsidP="008F5F6D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8F5F6D" w:rsidRPr="00BC5FC0" w:rsidRDefault="008F5F6D" w:rsidP="008F5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BC5FC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8F5F6D" w:rsidRPr="00BC5FC0" w:rsidRDefault="008F5F6D" w:rsidP="008F5F6D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 Е Ш Е Н И Е</w:t>
      </w: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От  </w:t>
      </w:r>
      <w:r w:rsidR="00A7147A">
        <w:rPr>
          <w:rFonts w:ascii="Times New Roman" w:hAnsi="Times New Roman" w:cs="Times New Roman"/>
          <w:sz w:val="24"/>
          <w:szCs w:val="24"/>
        </w:rPr>
        <w:t>15.12.</w:t>
      </w:r>
      <w:r w:rsid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DC58A2">
        <w:rPr>
          <w:rFonts w:ascii="Times New Roman" w:hAnsi="Times New Roman" w:cs="Times New Roman"/>
          <w:sz w:val="24"/>
          <w:szCs w:val="24"/>
        </w:rPr>
        <w:t xml:space="preserve">2015г. </w:t>
      </w:r>
      <w:r w:rsidRPr="00BC5FC0">
        <w:rPr>
          <w:rFonts w:ascii="Times New Roman" w:hAnsi="Times New Roman" w:cs="Times New Roman"/>
          <w:sz w:val="24"/>
          <w:szCs w:val="24"/>
        </w:rPr>
        <w:t xml:space="preserve">№ </w:t>
      </w:r>
      <w:r w:rsidR="00A7147A">
        <w:rPr>
          <w:rFonts w:ascii="Times New Roman" w:hAnsi="Times New Roman" w:cs="Times New Roman"/>
          <w:sz w:val="24"/>
          <w:szCs w:val="24"/>
        </w:rPr>
        <w:t>43</w:t>
      </w: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От 18.12.2014 №25 «О бюджете муниципального образования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2015 год и на плановый период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2016 и 2017 годов»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8F5F6D" w:rsidRPr="00BC5FC0" w:rsidRDefault="008F5F6D" w:rsidP="008F5F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9"/>
      <w:bookmarkEnd w:id="0"/>
      <w:r w:rsidRPr="00BC5FC0">
        <w:rPr>
          <w:rFonts w:ascii="Times New Roman" w:hAnsi="Times New Roman" w:cs="Times New Roman"/>
          <w:sz w:val="24"/>
          <w:szCs w:val="24"/>
        </w:rPr>
        <w:t>1.Внести в Решение Совета муниципального образования «Приволжский район» от 18.12.201</w:t>
      </w:r>
      <w:r w:rsidR="003C749B" w:rsidRPr="00BC5FC0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25 «О бюджете муниципального образования «Приволжский район» на 2015 год и на плановый период 2016 и 2017 годов» (в редакции от  27.01.2015 №1</w:t>
      </w:r>
      <w:r w:rsidR="0006789E" w:rsidRPr="00BC5FC0">
        <w:rPr>
          <w:rFonts w:ascii="Times New Roman" w:hAnsi="Times New Roman" w:cs="Times New Roman"/>
          <w:sz w:val="24"/>
          <w:szCs w:val="24"/>
        </w:rPr>
        <w:t>, 13.08.2015 № 18</w:t>
      </w:r>
      <w:r w:rsidR="001E7DF4">
        <w:rPr>
          <w:rFonts w:ascii="Times New Roman" w:hAnsi="Times New Roman" w:cs="Times New Roman"/>
          <w:sz w:val="24"/>
          <w:szCs w:val="24"/>
        </w:rPr>
        <w:t>, 15.10.2015 №30</w:t>
      </w:r>
      <w:r w:rsidRPr="00BC5FC0">
        <w:rPr>
          <w:rFonts w:ascii="Times New Roman" w:hAnsi="Times New Roman" w:cs="Times New Roman"/>
          <w:sz w:val="24"/>
          <w:szCs w:val="24"/>
        </w:rPr>
        <w:t>) следующие изменения: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1.1. Пункт 1 статьи 1 Решения изложить в следующей редакции: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2015 год: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505865" w:rsidRPr="00BC5FC0">
        <w:rPr>
          <w:rFonts w:ascii="Times New Roman" w:hAnsi="Times New Roman" w:cs="Times New Roman"/>
          <w:sz w:val="24"/>
          <w:szCs w:val="24"/>
        </w:rPr>
        <w:t>101</w:t>
      </w:r>
      <w:r w:rsidR="001E7DF4">
        <w:rPr>
          <w:rFonts w:ascii="Times New Roman" w:hAnsi="Times New Roman" w:cs="Times New Roman"/>
          <w:sz w:val="24"/>
          <w:szCs w:val="24"/>
        </w:rPr>
        <w:t>1109,9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06789E" w:rsidRPr="00BC5FC0">
        <w:rPr>
          <w:rFonts w:ascii="Times New Roman" w:hAnsi="Times New Roman" w:cs="Times New Roman"/>
          <w:sz w:val="24"/>
          <w:szCs w:val="24"/>
        </w:rPr>
        <w:t>7195</w:t>
      </w:r>
      <w:r w:rsidR="001E7DF4">
        <w:rPr>
          <w:rFonts w:ascii="Times New Roman" w:hAnsi="Times New Roman" w:cs="Times New Roman"/>
          <w:sz w:val="24"/>
          <w:szCs w:val="24"/>
        </w:rPr>
        <w:t>33</w:t>
      </w:r>
      <w:r w:rsidR="0006789E" w:rsidRPr="00BC5FC0">
        <w:rPr>
          <w:rFonts w:ascii="Times New Roman" w:hAnsi="Times New Roman" w:cs="Times New Roman"/>
          <w:sz w:val="24"/>
          <w:szCs w:val="24"/>
        </w:rPr>
        <w:t>,</w:t>
      </w:r>
      <w:r w:rsidR="001E7DF4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817971" w:rsidRPr="00BC5FC0">
        <w:rPr>
          <w:rFonts w:ascii="Times New Roman" w:hAnsi="Times New Roman" w:cs="Times New Roman"/>
          <w:sz w:val="24"/>
          <w:szCs w:val="24"/>
        </w:rPr>
        <w:t>10</w:t>
      </w:r>
      <w:r w:rsidR="0006789E" w:rsidRPr="00BC5FC0">
        <w:rPr>
          <w:rFonts w:ascii="Times New Roman" w:hAnsi="Times New Roman" w:cs="Times New Roman"/>
          <w:sz w:val="24"/>
          <w:szCs w:val="24"/>
        </w:rPr>
        <w:t>3</w:t>
      </w:r>
      <w:r w:rsidR="001E7DF4">
        <w:rPr>
          <w:rFonts w:ascii="Times New Roman" w:hAnsi="Times New Roman" w:cs="Times New Roman"/>
          <w:sz w:val="24"/>
          <w:szCs w:val="24"/>
        </w:rPr>
        <w:t>9124</w:t>
      </w:r>
      <w:r w:rsidR="00BD3121">
        <w:rPr>
          <w:rFonts w:ascii="Times New Roman" w:hAnsi="Times New Roman" w:cs="Times New Roman"/>
          <w:sz w:val="24"/>
          <w:szCs w:val="24"/>
        </w:rPr>
        <w:t xml:space="preserve">,1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BD3121">
        <w:rPr>
          <w:rFonts w:ascii="Times New Roman" w:hAnsi="Times New Roman" w:cs="Times New Roman"/>
          <w:sz w:val="24"/>
          <w:szCs w:val="24"/>
        </w:rPr>
        <w:t xml:space="preserve">28014,2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тыс.рублей, в том числе по изменениям остатков средств </w:t>
      </w:r>
      <w:r w:rsidR="00817971" w:rsidRPr="00BC5FC0">
        <w:rPr>
          <w:rFonts w:ascii="Times New Roman" w:hAnsi="Times New Roman" w:cs="Times New Roman"/>
          <w:sz w:val="24"/>
          <w:szCs w:val="24"/>
        </w:rPr>
        <w:t>1</w:t>
      </w:r>
      <w:r w:rsidR="00BD3121">
        <w:rPr>
          <w:rFonts w:ascii="Times New Roman" w:hAnsi="Times New Roman" w:cs="Times New Roman"/>
          <w:sz w:val="24"/>
          <w:szCs w:val="24"/>
        </w:rPr>
        <w:t>4937,2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12977,</w:t>
      </w:r>
      <w:r w:rsidR="00D15A6D" w:rsidRPr="00BC5FC0">
        <w:rPr>
          <w:rFonts w:ascii="Times New Roman" w:hAnsi="Times New Roman" w:cs="Times New Roman"/>
          <w:sz w:val="24"/>
          <w:szCs w:val="24"/>
        </w:rPr>
        <w:t>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06789E" w:rsidRPr="00BC5FC0">
        <w:rPr>
          <w:rFonts w:ascii="Times New Roman" w:hAnsi="Times New Roman" w:cs="Times New Roman"/>
          <w:sz w:val="24"/>
          <w:szCs w:val="24"/>
        </w:rPr>
        <w:t>8</w:t>
      </w:r>
      <w:r w:rsidR="00817971" w:rsidRPr="00BC5FC0">
        <w:rPr>
          <w:rFonts w:ascii="Times New Roman" w:hAnsi="Times New Roman" w:cs="Times New Roman"/>
          <w:sz w:val="24"/>
          <w:szCs w:val="24"/>
        </w:rPr>
        <w:t>,</w:t>
      </w:r>
      <w:r w:rsidR="0006789E" w:rsidRPr="00BC5FC0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8533AF" w:rsidRPr="00BC5FC0" w:rsidRDefault="008F5F6D" w:rsidP="001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3"/>
      <w:bookmarkStart w:id="2" w:name="Par161"/>
      <w:bookmarkEnd w:id="1"/>
      <w:bookmarkEnd w:id="2"/>
      <w:r w:rsidRPr="00BC5FC0">
        <w:rPr>
          <w:rFonts w:ascii="Times New Roman" w:hAnsi="Times New Roman" w:cs="Times New Roman"/>
          <w:sz w:val="24"/>
          <w:szCs w:val="24"/>
        </w:rPr>
        <w:t>1.2</w:t>
      </w:r>
      <w:r w:rsidR="00117233" w:rsidRPr="00BC5FC0">
        <w:rPr>
          <w:rFonts w:ascii="Times New Roman" w:hAnsi="Times New Roman" w:cs="Times New Roman"/>
          <w:sz w:val="24"/>
          <w:szCs w:val="24"/>
        </w:rPr>
        <w:t xml:space="preserve">. </w:t>
      </w:r>
      <w:r w:rsidR="00024C2B">
        <w:rPr>
          <w:rFonts w:ascii="Times New Roman" w:hAnsi="Times New Roman" w:cs="Times New Roman"/>
          <w:sz w:val="24"/>
          <w:szCs w:val="24"/>
        </w:rPr>
        <w:t>В а</w:t>
      </w:r>
      <w:r w:rsidR="00BD3121">
        <w:rPr>
          <w:rFonts w:ascii="Times New Roman" w:hAnsi="Times New Roman" w:cs="Times New Roman"/>
          <w:sz w:val="24"/>
          <w:szCs w:val="24"/>
        </w:rPr>
        <w:t>бзац</w:t>
      </w:r>
      <w:r w:rsidR="00024C2B">
        <w:rPr>
          <w:rFonts w:ascii="Times New Roman" w:hAnsi="Times New Roman" w:cs="Times New Roman"/>
          <w:sz w:val="24"/>
          <w:szCs w:val="24"/>
        </w:rPr>
        <w:t>е</w:t>
      </w:r>
      <w:r w:rsidR="00BD3121">
        <w:rPr>
          <w:rFonts w:ascii="Times New Roman" w:hAnsi="Times New Roman" w:cs="Times New Roman"/>
          <w:sz w:val="24"/>
          <w:szCs w:val="24"/>
        </w:rPr>
        <w:t xml:space="preserve"> 1 п</w:t>
      </w:r>
      <w:r w:rsidR="00117233" w:rsidRPr="00BC5FC0">
        <w:rPr>
          <w:rFonts w:ascii="Times New Roman" w:hAnsi="Times New Roman" w:cs="Times New Roman"/>
          <w:sz w:val="24"/>
          <w:szCs w:val="24"/>
        </w:rPr>
        <w:t>одпункт</w:t>
      </w:r>
      <w:r w:rsidR="00BD3121">
        <w:rPr>
          <w:rFonts w:ascii="Times New Roman" w:hAnsi="Times New Roman" w:cs="Times New Roman"/>
          <w:sz w:val="24"/>
          <w:szCs w:val="24"/>
        </w:rPr>
        <w:t>а</w:t>
      </w:r>
      <w:r w:rsidR="00117233" w:rsidRPr="00BC5FC0">
        <w:rPr>
          <w:rFonts w:ascii="Times New Roman" w:hAnsi="Times New Roman" w:cs="Times New Roman"/>
          <w:sz w:val="24"/>
          <w:szCs w:val="24"/>
        </w:rPr>
        <w:t xml:space="preserve"> 1 пункта 2 статьи 10</w:t>
      </w:r>
      <w:r w:rsidR="002B4612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="00E06729" w:rsidRPr="00BC5FC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117233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="00024C2B">
        <w:rPr>
          <w:rFonts w:ascii="Times New Roman" w:hAnsi="Times New Roman" w:cs="Times New Roman"/>
          <w:sz w:val="24"/>
          <w:szCs w:val="24"/>
        </w:rPr>
        <w:t>цифры «</w:t>
      </w:r>
      <w:r w:rsidR="00D758E4" w:rsidRPr="00BC5FC0">
        <w:rPr>
          <w:rFonts w:ascii="Times New Roman" w:hAnsi="Times New Roman" w:cs="Times New Roman"/>
          <w:sz w:val="24"/>
          <w:szCs w:val="24"/>
        </w:rPr>
        <w:t>187977,0</w:t>
      </w:r>
      <w:r w:rsidR="00024C2B">
        <w:rPr>
          <w:rFonts w:ascii="Times New Roman" w:hAnsi="Times New Roman" w:cs="Times New Roman"/>
          <w:sz w:val="24"/>
          <w:szCs w:val="24"/>
        </w:rPr>
        <w:t xml:space="preserve">» заменить цифрами </w:t>
      </w:r>
      <w:r w:rsidR="006E4AF1">
        <w:rPr>
          <w:rFonts w:ascii="Times New Roman" w:hAnsi="Times New Roman" w:cs="Times New Roman"/>
          <w:sz w:val="24"/>
          <w:szCs w:val="24"/>
        </w:rPr>
        <w:t>«187950,1».</w:t>
      </w:r>
    </w:p>
    <w:p w:rsidR="00723DF5" w:rsidRDefault="006E4AF1" w:rsidP="006E4A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1.3.В абзаце 2 п</w:t>
      </w:r>
      <w:r w:rsidRPr="00BC5FC0">
        <w:rPr>
          <w:rFonts w:ascii="Times New Roman" w:hAnsi="Times New Roman" w:cs="Times New Roman"/>
          <w:sz w:val="24"/>
          <w:szCs w:val="24"/>
        </w:rPr>
        <w:t>одпункт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пункта 2 статьи 10 Решения  </w:t>
      </w:r>
      <w:r>
        <w:rPr>
          <w:rFonts w:ascii="Times New Roman" w:hAnsi="Times New Roman" w:cs="Times New Roman"/>
          <w:sz w:val="24"/>
          <w:szCs w:val="24"/>
        </w:rPr>
        <w:t>цифры «3919,5» заменить цифрами «3892,2».</w:t>
      </w:r>
    </w:p>
    <w:p w:rsidR="00850F27" w:rsidRDefault="001C3907" w:rsidP="00850F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850F27" w:rsidRPr="00850F27">
        <w:rPr>
          <w:rFonts w:ascii="Times New Roman" w:hAnsi="Times New Roman" w:cs="Times New Roman"/>
          <w:sz w:val="24"/>
          <w:szCs w:val="24"/>
        </w:rPr>
        <w:t xml:space="preserve"> В подпункте 1 статьи 14 цифры «2</w:t>
      </w:r>
      <w:r w:rsidR="00850F27">
        <w:rPr>
          <w:rFonts w:ascii="Times New Roman" w:hAnsi="Times New Roman" w:cs="Times New Roman"/>
          <w:sz w:val="24"/>
          <w:szCs w:val="24"/>
        </w:rPr>
        <w:t>8895,3</w:t>
      </w:r>
      <w:r w:rsidR="00850F27" w:rsidRPr="00850F27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03BE1">
        <w:rPr>
          <w:rFonts w:ascii="Times New Roman" w:hAnsi="Times New Roman" w:cs="Times New Roman"/>
          <w:sz w:val="24"/>
          <w:szCs w:val="24"/>
        </w:rPr>
        <w:t>32595,1</w:t>
      </w:r>
      <w:r w:rsidR="00850F27" w:rsidRPr="00850F27">
        <w:rPr>
          <w:rFonts w:ascii="Times New Roman" w:hAnsi="Times New Roman" w:cs="Times New Roman"/>
          <w:sz w:val="24"/>
          <w:szCs w:val="24"/>
        </w:rPr>
        <w:t>».</w:t>
      </w:r>
    </w:p>
    <w:p w:rsidR="0086260D" w:rsidRDefault="0086260D" w:rsidP="00850F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В пункте 1 статьи 13 Решения цифры «13934,1» заменить цифрами «14703,7».</w:t>
      </w:r>
    </w:p>
    <w:p w:rsidR="008F5F6D" w:rsidRPr="00BC5FC0" w:rsidRDefault="008F5F6D" w:rsidP="008F5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9"/>
      <w:bookmarkStart w:id="4" w:name="Par247"/>
      <w:bookmarkStart w:id="5" w:name="Par291"/>
      <w:bookmarkStart w:id="6" w:name="Par328"/>
      <w:bookmarkEnd w:id="3"/>
      <w:bookmarkEnd w:id="4"/>
      <w:bookmarkEnd w:id="5"/>
      <w:bookmarkEnd w:id="6"/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86260D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>. Приложение 1 Решения изложить в следующей редакции:</w:t>
      </w:r>
      <w:bookmarkStart w:id="7" w:name="Par340"/>
      <w:bookmarkEnd w:id="7"/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8F5F6D" w:rsidRPr="00BC5FC0" w:rsidTr="00C611D1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F6D" w:rsidRPr="00BC5FC0" w:rsidTr="00C611D1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8F5F6D" w:rsidRPr="00BC5FC0" w:rsidRDefault="008F5F6D" w:rsidP="00C611D1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образования «Приволжский 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район» на 2015 год и на плановый период 2016 и 2017 годов»</w:t>
            </w:r>
          </w:p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6D" w:rsidRPr="00BC5FC0" w:rsidTr="00C611D1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6D" w:rsidRPr="00BC5FC0" w:rsidTr="00C611D1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2015 год</w:t>
            </w:r>
          </w:p>
          <w:p w:rsidR="008F5F6D" w:rsidRPr="00BC5FC0" w:rsidRDefault="008F5F6D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89E" w:rsidRPr="00BC5FC0" w:rsidRDefault="0086260D" w:rsidP="008626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13665" w:type="dxa"/>
        <w:tblInd w:w="93" w:type="dxa"/>
        <w:tblLook w:val="0000"/>
      </w:tblPr>
      <w:tblGrid>
        <w:gridCol w:w="13435"/>
        <w:gridCol w:w="230"/>
      </w:tblGrid>
      <w:tr w:rsidR="00096E1C" w:rsidRPr="00BC5FC0" w:rsidTr="00F03B45">
        <w:trPr>
          <w:trHeight w:val="425"/>
        </w:trPr>
        <w:tc>
          <w:tcPr>
            <w:tcW w:w="1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6E1C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3214" w:type="dxa"/>
              <w:tblLook w:val="04A0"/>
            </w:tblPr>
            <w:tblGrid>
              <w:gridCol w:w="5005"/>
              <w:gridCol w:w="392"/>
              <w:gridCol w:w="1583"/>
              <w:gridCol w:w="435"/>
              <w:gridCol w:w="2244"/>
              <w:gridCol w:w="276"/>
              <w:gridCol w:w="328"/>
              <w:gridCol w:w="322"/>
              <w:gridCol w:w="317"/>
              <w:gridCol w:w="276"/>
              <w:gridCol w:w="276"/>
              <w:gridCol w:w="1760"/>
            </w:tblGrid>
            <w:tr w:rsidR="000F602A" w:rsidRPr="000F602A" w:rsidTr="000F602A">
              <w:trPr>
                <w:gridAfter w:val="7"/>
                <w:wAfter w:w="3555" w:type="dxa"/>
                <w:trHeight w:val="276"/>
              </w:trPr>
              <w:tc>
                <w:tcPr>
                  <w:tcW w:w="5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1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2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год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76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76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76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0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290 837.0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20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177 396.0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2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177 396.0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168 294.0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168 294.0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31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10102020010000110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1 787.0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359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10102020010000110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1 787.0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2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2 385.0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2 385.0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4 930.0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9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4 930.0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18 533.0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18 533.0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33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6 300.0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9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33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12 058.0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33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10302260010000110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67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36 264.0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23 548.0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16 700.0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16 700.0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16 700.0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10501012010000110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5 640.0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5 640.0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5 640.0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10501022010000110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70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10501030010000110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1 999.0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10501050010000110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-791.0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65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10502020020000110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3 883.0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3 883.0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67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29 446.0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7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29 446.0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8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26 796.0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-7 272.0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34 068.0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2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1 636.0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1 636.0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11201020010000120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11201020010000120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698.0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65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698.0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65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11302000000000130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11302990000000130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 бюджетов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11302995050000130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19 220.0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19 220.0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57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19 220.0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10 600.0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8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8 620.0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2 045.0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2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4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7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11630000010000140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денежные взыскания (штрафы) за  правонарушения в области дорожного движения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11630030010000140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11633000000000140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11633050050000140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1 101.0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1 101.0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65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1 333.0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720 273.0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719 984.8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42 229.3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20201001000000151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30 477.7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 бюджетной обеспеченности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20201001050000151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30 477.7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20201003000000151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11 751.6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2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20201003050000151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11 751.6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20202000000000151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187 950.1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20202077000000151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11 227.0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49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20202077050000151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11 227.0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20202085000000151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4 693.2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49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20202085050000151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4 693.2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7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образований  на обеспечение мероприятий по капитальному ремонту многоквартирных домов и переселению 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20202088000000151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100 328.5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9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20202088050000151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100 328.5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9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20202088050000151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100 328.5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20202088050002151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модернизацию региональных систем дошкольного образования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20202204050000151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49 366.0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20202215050000151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2 404.5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20202999000000151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19 930.9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20202999050000151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19 930.9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20203000000000151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487 258.7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20203007000000151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70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20203007050000151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20203015000000151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1 862.3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49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20203015050000151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1 862.3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20203024000000151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33 598.7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20203024050000151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33 598.7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20203029000000151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8 084.4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20203029050000151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8 084.4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затрат на приобретение элитных семян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20203091000000151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1 150.6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затрат на приобретение элитных семян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20203091050000151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1 150.6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20203094000000151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4 360.0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20203094050000151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4 360.0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8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20203098000000151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20203098050000151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1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20203100050000151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20203101000000151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3 677.1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49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20203101050000151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3 677.1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поддержку племенного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20203102000000151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3 816.4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поддержку племенного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20203102050000151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3 816.4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1 литр реализованного товарного молока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20203103000000151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1 литр реализованного товарного молока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20203103050000151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214.5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20203104000000151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379.9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20203104050000151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379.9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3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20203105000000151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234.6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20203105050000151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234.6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8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20203107000000151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1 530.0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20203107050000151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1 530.0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20203108000000151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746.6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20203108050000151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746.6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20203109000000151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1 090.0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1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20203109050000151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1 090.0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поддержку племенного крупного рогатого скота мясного направления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421.3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поддержку племенного крупного рогатого скота мясного направления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20203110050000151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421.3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20203112000000151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852.0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70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20203112050000151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852.0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поддержку начинающих фермеров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20203113000000151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2 349.0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поддержку начинающих фермеров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20203113050000151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2 349.0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развитие семейных животноводческих ферм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20203114000000151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6 342.3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развитие семейных животноводческих ферм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20203114050000151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6 342.3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20203115000000151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9 447.0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20203115050000151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9 447.0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20203999000000151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406 326.6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44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20203999050000151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406 326.6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20204000000000151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2 546.7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20204014000000151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451.1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1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20204014050000151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451.1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20204025000000151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20204025050000151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0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20204041000000151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1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20204041000000151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33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20204041050000151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-25.3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20204053000000151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20204053050000151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20204999000000151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1 970.3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86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20204999050000151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1 970.3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НЕГОСУДАРСТВЕННЫХ ОРГАНИЗАЦИЙ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20400000000000180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7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 от негосударственных организаций в бюджеты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20405000050000180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28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Предоставление негосударственными организациями грантов для получателей средств  бюджетов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20405010050000180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25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244.7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8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21800000000000151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60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21805000050000151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91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21805010050000151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220.7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бюджетной системы Российской Федерации от возврата организациями остатков субсидий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21800000000000180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92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муниципальных районов от возврата  организациями остатков субсидий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21805000050000180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07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21805010050000180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152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21900000000000000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-106.6</w:t>
                  </w:r>
                </w:p>
              </w:tc>
            </w:tr>
            <w:tr w:rsidR="000F602A" w:rsidRPr="000F602A" w:rsidTr="000F602A">
              <w:trPr>
                <w:gridAfter w:val="7"/>
                <w:wAfter w:w="3555" w:type="dxa"/>
                <w:trHeight w:val="1497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21905000050000151</w:t>
                  </w:r>
                </w:p>
              </w:tc>
              <w:tc>
                <w:tcPr>
                  <w:tcW w:w="2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-106.6</w:t>
                  </w:r>
                </w:p>
              </w:tc>
            </w:tr>
            <w:tr w:rsidR="000F602A" w:rsidRPr="000F602A" w:rsidTr="000F602A">
              <w:trPr>
                <w:trHeight w:val="267"/>
              </w:trPr>
              <w:tc>
                <w:tcPr>
                  <w:tcW w:w="53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7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602A" w:rsidRPr="000F602A" w:rsidRDefault="000F602A" w:rsidP="000F60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60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1 011 110.0</w:t>
                  </w:r>
                </w:p>
              </w:tc>
            </w:tr>
          </w:tbl>
          <w:p w:rsidR="00C03637" w:rsidRPr="00BC5FC0" w:rsidRDefault="00C03637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1C" w:rsidRPr="00BC5FC0" w:rsidRDefault="0006789E" w:rsidP="00C6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3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6E1C" w:rsidRPr="00BC5FC0">
              <w:rPr>
                <w:rFonts w:ascii="Times New Roman" w:hAnsi="Times New Roman" w:cs="Times New Roman"/>
                <w:sz w:val="24"/>
                <w:szCs w:val="24"/>
              </w:rPr>
              <w:t>. Приложение 2 Решения изложить в следующей редакции:</w:t>
            </w:r>
          </w:p>
          <w:tbl>
            <w:tblPr>
              <w:tblW w:w="4111" w:type="dxa"/>
              <w:tblInd w:w="5920" w:type="dxa"/>
              <w:tblLook w:val="0000"/>
            </w:tblPr>
            <w:tblGrid>
              <w:gridCol w:w="4111"/>
            </w:tblGrid>
            <w:tr w:rsidR="00096E1C" w:rsidRPr="00BC5FC0" w:rsidTr="00C611D1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2</w:t>
                  </w:r>
                </w:p>
              </w:tc>
            </w:tr>
            <w:tr w:rsidR="00096E1C" w:rsidRPr="00BC5FC0" w:rsidTr="00C611D1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</w:t>
                  </w:r>
                </w:p>
                <w:p w:rsidR="00096E1C" w:rsidRPr="00BC5FC0" w:rsidRDefault="00096E1C" w:rsidP="00C611D1">
                  <w:pPr>
                    <w:spacing w:after="0"/>
                    <w:ind w:firstLine="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«О бюджете муниципального </w:t>
                  </w:r>
                </w:p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«Приволжский</w:t>
                  </w:r>
                </w:p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район» на 2015 год и на </w:t>
                  </w:r>
                </w:p>
                <w:p w:rsidR="00096E1C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плановый период 2016 и 2017 годов»</w:t>
                  </w:r>
                </w:p>
                <w:p w:rsidR="00F03B45" w:rsidRDefault="00F03B45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96E1C" w:rsidRPr="00BC5FC0" w:rsidRDefault="00096E1C" w:rsidP="00F03B4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159" w:rsidRPr="00BC5FC0" w:rsidRDefault="00E35159" w:rsidP="00F03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B45" w:rsidRPr="00BC5FC0" w:rsidRDefault="00F03B45" w:rsidP="00F03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</w:t>
      </w:r>
    </w:p>
    <w:p w:rsidR="00F03B45" w:rsidRPr="00BC5FC0" w:rsidRDefault="00F03B45" w:rsidP="00F03B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бюджета муниципального образования "Приволжский район" на 2015 год</w:t>
      </w:r>
    </w:p>
    <w:p w:rsidR="00096E1C" w:rsidRPr="00BC5FC0" w:rsidRDefault="00096E1C" w:rsidP="00096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тыс.рублей</w:t>
      </w:r>
    </w:p>
    <w:p w:rsidR="00096E1C" w:rsidRPr="00BC5FC0" w:rsidRDefault="00096E1C" w:rsidP="00096E1C">
      <w:pPr>
        <w:tabs>
          <w:tab w:val="left" w:pos="5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97" w:type="dxa"/>
        <w:tblInd w:w="93" w:type="dxa"/>
        <w:tblLook w:val="04A0"/>
      </w:tblPr>
      <w:tblGrid>
        <w:gridCol w:w="4977"/>
        <w:gridCol w:w="2940"/>
        <w:gridCol w:w="1480"/>
      </w:tblGrid>
      <w:tr w:rsidR="00096E1C" w:rsidRPr="00BC5FC0" w:rsidTr="00C611D1">
        <w:trPr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</w:tr>
      <w:tr w:rsidR="00096E1C" w:rsidRPr="00BC5FC0" w:rsidTr="00C611D1">
        <w:trPr>
          <w:trHeight w:val="282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6E1C" w:rsidRPr="00BC5FC0" w:rsidTr="00C611D1">
        <w:trPr>
          <w:trHeight w:val="91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6E1C" w:rsidRPr="00BC5FC0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C5FC0" w:rsidTr="00C611D1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F03B45" w:rsidP="00F0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28014,2</w:t>
            </w:r>
          </w:p>
        </w:tc>
      </w:tr>
      <w:tr w:rsidR="00096E1C" w:rsidRPr="00BC5FC0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6E1C" w:rsidRPr="00BC5FC0" w:rsidTr="00C611D1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BC5FC0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000 0102000000 0000 700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BC5FC0">
        <w:trPr>
          <w:trHeight w:val="3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000 0102000005 0000 710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BC5FC0">
        <w:trPr>
          <w:trHeight w:val="6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000 0103000000 0000 000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BC5FC0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BC5FC0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000 0103010005 0000 710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000 0103010005 0000 810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источники внутреннего финансирования дефицитов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000 0106050200 0000 600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000 0106050205 0000 640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  <w:r w:rsidR="00F0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F03B45" w:rsidP="00F0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15037,2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000 0105020000 0000 500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F03B45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-1030645,0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денежных средств 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000 0105020105 0000 510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F03B45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-1030645,0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000 0105020100 0000 610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F03B45" w:rsidP="00F0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1045682,2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000 0105020105 0000 610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F03B45" w:rsidP="00F0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1045682,2</w:t>
            </w:r>
          </w:p>
        </w:tc>
      </w:tr>
    </w:tbl>
    <w:p w:rsidR="00F8770F" w:rsidRPr="00BC5FC0" w:rsidRDefault="00F8770F" w:rsidP="00181F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1F7F" w:rsidRPr="00BC5FC0" w:rsidRDefault="00DC7299" w:rsidP="00181F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3D193E">
        <w:rPr>
          <w:rFonts w:ascii="Times New Roman" w:hAnsi="Times New Roman" w:cs="Times New Roman"/>
          <w:sz w:val="24"/>
          <w:szCs w:val="24"/>
        </w:rPr>
        <w:t>8</w:t>
      </w:r>
      <w:r w:rsidR="00CC5606" w:rsidRPr="00BC5FC0">
        <w:rPr>
          <w:rFonts w:ascii="Times New Roman" w:hAnsi="Times New Roman" w:cs="Times New Roman"/>
          <w:sz w:val="24"/>
          <w:szCs w:val="24"/>
        </w:rPr>
        <w:t>.</w:t>
      </w:r>
      <w:r w:rsidR="00181F7F" w:rsidRPr="00BC5FC0">
        <w:rPr>
          <w:rFonts w:ascii="Times New Roman" w:hAnsi="Times New Roman" w:cs="Times New Roman"/>
          <w:sz w:val="24"/>
          <w:szCs w:val="24"/>
        </w:rPr>
        <w:t xml:space="preserve"> Приложение 6 Решения изложить в следующей редакции:</w:t>
      </w:r>
    </w:p>
    <w:p w:rsidR="00181F7F" w:rsidRPr="00BC5FC0" w:rsidRDefault="00181F7F" w:rsidP="0018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181F7F" w:rsidRPr="00BC5FC0" w:rsidTr="00C611D1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181F7F" w:rsidRPr="00BC5FC0" w:rsidTr="00C611D1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81F7F" w:rsidRPr="00BC5FC0" w:rsidRDefault="00181F7F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плановый период 2016 и 2017 годов»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F7F" w:rsidRPr="00BC5FC0" w:rsidRDefault="00181F7F" w:rsidP="00181F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181F7F" w:rsidRPr="00BC5FC0" w:rsidRDefault="00181F7F" w:rsidP="00181F7F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Style w:val="TableStyle0"/>
        <w:tblW w:w="9779" w:type="dxa"/>
        <w:tblInd w:w="0" w:type="dxa"/>
        <w:tblLook w:val="04A0"/>
      </w:tblPr>
      <w:tblGrid>
        <w:gridCol w:w="191"/>
        <w:gridCol w:w="191"/>
        <w:gridCol w:w="191"/>
        <w:gridCol w:w="191"/>
        <w:gridCol w:w="191"/>
        <w:gridCol w:w="192"/>
        <w:gridCol w:w="192"/>
        <w:gridCol w:w="192"/>
        <w:gridCol w:w="192"/>
        <w:gridCol w:w="192"/>
        <w:gridCol w:w="6712"/>
        <w:gridCol w:w="192"/>
        <w:gridCol w:w="192"/>
        <w:gridCol w:w="192"/>
        <w:gridCol w:w="192"/>
        <w:gridCol w:w="192"/>
        <w:gridCol w:w="192"/>
      </w:tblGrid>
      <w:tr w:rsidR="00146270" w:rsidRPr="00BC5FC0" w:rsidTr="003D193E">
        <w:trPr>
          <w:trHeight w:hRule="exact" w:val="225"/>
        </w:trPr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146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2" w:type="dxa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7" w:type="dxa"/>
        <w:tblInd w:w="93" w:type="dxa"/>
        <w:tblLook w:val="04A0"/>
      </w:tblPr>
      <w:tblGrid>
        <w:gridCol w:w="5144"/>
        <w:gridCol w:w="417"/>
        <w:gridCol w:w="317"/>
        <w:gridCol w:w="617"/>
        <w:gridCol w:w="612"/>
        <w:gridCol w:w="2320"/>
      </w:tblGrid>
      <w:tr w:rsidR="003A5AD9" w:rsidRPr="003A5AD9" w:rsidTr="003A5AD9">
        <w:trPr>
          <w:trHeight w:val="345"/>
        </w:trPr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рас-</w:t>
            </w: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2015 год</w:t>
            </w:r>
          </w:p>
        </w:tc>
      </w:tr>
      <w:tr w:rsidR="003A5AD9" w:rsidRPr="003A5AD9" w:rsidTr="003A5AD9">
        <w:trPr>
          <w:trHeight w:val="345"/>
        </w:trPr>
        <w:tc>
          <w:tcPr>
            <w:tcW w:w="5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A5AD9" w:rsidRPr="003A5AD9" w:rsidTr="003A5AD9">
        <w:trPr>
          <w:trHeight w:val="267"/>
        </w:trPr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616 856.8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63 936.5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49 366.0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14 000.0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14 000.0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14 000.0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35 366.0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35 366.0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35 366.0</w:t>
            </w:r>
          </w:p>
        </w:tc>
      </w:tr>
      <w:tr w:rsidR="003A5AD9" w:rsidRPr="003A5AD9" w:rsidTr="003A5AD9">
        <w:trPr>
          <w:trHeight w:val="18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2 404.5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2 404.5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2 404.5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2 404.5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8 084.4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7 924.9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7 924.9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7 924.9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победителей областных кокурсов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1 078.6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1 078.6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1 078.6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1 078.6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206.2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97.8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14.7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83.1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1 539.0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1 075.0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21 558.3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4 162.9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4 162.9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4 162.9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4 162.9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3 144.0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3 144.0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3 144.0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3 144.0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14 251.5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14 251.5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14 251.5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14 251.5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8 527.2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1 293.5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1 272.5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1 272.5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1 272.5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558.6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12.1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482.2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4 000.0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4 000.0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1 284.9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1 284.9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1 284.9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1 284.9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14 987.7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4 564.5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4 564.5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4 564.5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4 564.5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9 703.1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9 703.1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4 752.6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4 752.6</w:t>
            </w:r>
          </w:p>
        </w:tc>
      </w:tr>
      <w:tr w:rsidR="003A5AD9" w:rsidRPr="003A5AD9" w:rsidTr="003A5AD9">
        <w:trPr>
          <w:trHeight w:val="10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4 950.6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4 950.6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10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10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34.5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651.0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6.2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644.8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42 169.1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2 696.0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2 696.0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2 696.0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2 696.0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1 373.0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1 373.0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1 373.0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1 373.0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2 746.2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2 746.2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2 746.2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2 746.2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35 353.9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12 648.3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12 648.3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12 648.3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22 705.6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19 988.9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19 988.9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2 716.7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2 716.7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465 678.0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1 315.0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1 315.0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1 315.0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64 175.6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2 473.1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2 473.1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2 473.1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4 600.0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4 600.0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4 600.0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57 102.5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57 102.5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57 102.5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9 363.4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7 922.5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7 922.5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7 917.7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1 354.8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1 354.8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1 354.8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24.5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383 474.8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383 474.8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383 474.8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383 474.8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7 349.2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7 349.2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7 349.2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7 349.2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18 519.6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6 012.3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1 920.0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1 920.0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1 920.0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1 920.0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4 092.4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4 092.4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4 092.4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4 092.4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2 705.5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600.7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599.8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599.8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8 496.7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8 371.5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8 371.5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8 371.5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8 371.5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46.3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415.0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415.0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4 370.7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820.7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2 925.0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2 925.0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2 925.0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2 925.0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130.0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6 641.7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244.2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3 037.4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397.8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167.2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167.2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2 472.4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2 472.4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2 472.4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1 304.3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1 172.3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1 172.3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1 735.1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1 735.1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1 735.1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74 697.4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61 355.9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в рамках подпрограммы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1 150.6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1 150.6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1 150.6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4 360.0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4 360.0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4 360.0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74.5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3 677.1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3 677.1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3 677.1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3 816.4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3 816.4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3 816.4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214.5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214.5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379.9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379.9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234.6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1 530.0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1 530.0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1 530.0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746.6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746.6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746.6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5049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1 090.0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1 090.0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421.3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421.3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2 349.0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2 349.0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2 349.0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6 342.3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6 342.3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6 342.3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5055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9 447.0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9 447.0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9 447.0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3 781.3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3 136.3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3 136.3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3 136.3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18 211.9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18 211.9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18 211.9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187.5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69.5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12 841.5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148.9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6 799.3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6 799.3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6 799.3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6 799.3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2 043.4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2 043.4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2 043.4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2 043.4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2 649.9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2 649.9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2 649.9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2 649.9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Мероприятия,связанные с исполнением наказов избирателей дупутатам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400.0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6 508.0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5 671.8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5 671.8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5 671.8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5 671.8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5 671.8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</w:t>
            </w: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предпринимательства, включая крестьянские (фермерские)</w:t>
            </w: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296.2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186 326.9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32 595.1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4 480.3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4 480.3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4 480.3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8 689.5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8 689.5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8 689.5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10 587.9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1 773.6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1 773.6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1 773.6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8 814.3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8 814.3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8 033.2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8 033.2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8 033.2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804.2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804.2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804.2</w:t>
            </w:r>
          </w:p>
        </w:tc>
      </w:tr>
      <w:tr w:rsidR="003A5AD9" w:rsidRPr="003A5AD9" w:rsidTr="003A5AD9">
        <w:trPr>
          <w:trHeight w:val="18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100 328.5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100 328.5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100 328.5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100 328.5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23 006.6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23 006.6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23 006.6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23 006.6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8 618.4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8 618.4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8 618.4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8 618.4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 «Чистая вода» муниципальной программы «Обеспечение комфортности проживания населения Приволжского района на 2015-2017 годы» 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2 468.3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2 468.3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2 468.3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2 468.3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11 227.0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11 227.0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11 227.0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11 227.0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7 083.0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«ПИР»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3 512.0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3 512.0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3 512.0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3 512.0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деятельности муниципального бюджетного учреждения  «БТИ»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1 621.0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1 621.0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1 621.0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1 621.0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1 950.0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1 950.0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1 950.0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"Формирование жилищного фонда, предоставляемого по договорам социального найма в муниципальном образовании "Приволжский район"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1 000.0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жилищного фонда, предоставляемого по договорам социального найма в рамках подпрограммы "Формирование жилищного фонда, предоставляемого по договорам социального найма в муниципальном образовании "Приволжский район"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8889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8889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8889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8889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1 000.0</w:t>
            </w:r>
          </w:p>
        </w:tc>
      </w:tr>
      <w:tr w:rsidR="003A5AD9" w:rsidRPr="003A5AD9" w:rsidTr="003A5AD9">
        <w:trPr>
          <w:trHeight w:val="4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202.5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31.7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31.7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170.7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70.7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66 281.2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1 404.0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1 404.0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1 404.0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1 404.0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1 005.0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1 005.0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2 653.8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2 653.8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2 653.8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2 653.8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22 457.2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19 022.0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19 022.0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19 008.8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2 996.4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2 996.4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2 996.4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279.8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212.8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22 645.7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22 645.7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22 645.7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22 645.7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муниципального бюджетного учреждения "Дирекция ЖКХ Приволжского района"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4 207.0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4 207.0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4 207.0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4 207.0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227.0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250.9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222.1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222.1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28.8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28.8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136.7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12.4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аппарата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293.3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20.4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20.4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2 197.9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2 197.9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2 197.9</w:t>
            </w:r>
          </w:p>
        </w:tc>
      </w:tr>
      <w:tr w:rsidR="003A5AD9" w:rsidRPr="003A5AD9" w:rsidTr="003A5AD9">
        <w:trPr>
          <w:trHeight w:val="18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2 749.2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385.6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385.6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2 363.5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2 363.5</w:t>
            </w:r>
          </w:p>
        </w:tc>
      </w:tr>
      <w:tr w:rsidR="003A5AD9" w:rsidRPr="003A5AD9" w:rsidTr="003A5AD9">
        <w:trPr>
          <w:trHeight w:val="10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2 363.5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920.5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920.5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920.5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2 815.0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48 364.4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114.5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100.5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100.5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</w:t>
            </w:r>
          </w:p>
        </w:tc>
      </w:tr>
      <w:tr w:rsidR="003A5AD9" w:rsidRPr="003A5AD9" w:rsidTr="003A5AD9">
        <w:trPr>
          <w:trHeight w:val="18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41 701.0</w:t>
            </w:r>
          </w:p>
        </w:tc>
      </w:tr>
      <w:tr w:rsidR="003A5AD9" w:rsidRPr="003A5AD9" w:rsidTr="003A5AD9">
        <w:trPr>
          <w:trHeight w:val="20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1 862.3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1 862.3</w:t>
            </w:r>
          </w:p>
        </w:tc>
      </w:tr>
      <w:tr w:rsidR="003A5AD9" w:rsidRPr="003A5AD9" w:rsidTr="003A5AD9">
        <w:trPr>
          <w:trHeight w:val="20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33 598.7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33 598.7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33 598.7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33 598.7</w:t>
            </w:r>
          </w:p>
        </w:tc>
      </w:tr>
      <w:tr w:rsidR="003A5AD9" w:rsidRPr="003A5AD9" w:rsidTr="003A5AD9">
        <w:trPr>
          <w:trHeight w:val="22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6 240.0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6 240.0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6 548.9</w:t>
            </w:r>
          </w:p>
        </w:tc>
      </w:tr>
      <w:tr w:rsidR="003A5AD9" w:rsidRPr="003A5AD9" w:rsidTr="003A5AD9">
        <w:trPr>
          <w:trHeight w:val="18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6 377.9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5 343.2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5 343.2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5 343.2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1 019.7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1 019.7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1 019.7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Реформирование региональных финансов Астраханской области в рамках ведомтвенной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171.0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171.0</w:t>
            </w:r>
          </w:p>
        </w:tc>
      </w:tr>
      <w:tr w:rsidR="003A5AD9" w:rsidRPr="003A5AD9" w:rsidTr="003A5AD9">
        <w:trPr>
          <w:trHeight w:val="7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9 687.0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8 276.7</w:t>
            </w:r>
          </w:p>
        </w:tc>
      </w:tr>
      <w:tr w:rsidR="003A5AD9" w:rsidRPr="003A5AD9" w:rsidTr="003A5AD9">
        <w:trPr>
          <w:trHeight w:val="86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7 067.7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7 067.7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7 057.7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16.0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16.0</w:t>
            </w:r>
          </w:p>
        </w:tc>
      </w:tr>
      <w:tr w:rsidR="003A5AD9" w:rsidRPr="003A5AD9" w:rsidTr="003A5AD9">
        <w:trPr>
          <w:trHeight w:val="10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16.0</w:t>
            </w:r>
          </w:p>
        </w:tc>
      </w:tr>
      <w:tr w:rsidR="003A5AD9" w:rsidRPr="003A5AD9" w:rsidTr="003A5AD9">
        <w:trPr>
          <w:trHeight w:val="11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545.0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145.0</w:t>
            </w:r>
          </w:p>
        </w:tc>
      </w:tr>
      <w:tr w:rsidR="003A5AD9" w:rsidRPr="003A5AD9" w:rsidTr="003A5AD9">
        <w:trPr>
          <w:trHeight w:val="160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3A5AD9" w:rsidRPr="003A5AD9" w:rsidTr="003A5AD9">
        <w:trPr>
          <w:trHeight w:val="137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7084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604.3</w:t>
            </w:r>
          </w:p>
        </w:tc>
      </w:tr>
      <w:tr w:rsidR="003A5AD9" w:rsidRPr="003A5AD9" w:rsidTr="003A5AD9">
        <w:trPr>
          <w:trHeight w:val="44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604.3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604.3</w:t>
            </w:r>
          </w:p>
        </w:tc>
      </w:tr>
      <w:tr w:rsidR="003A5AD9" w:rsidRPr="003A5AD9" w:rsidTr="003A5AD9">
        <w:trPr>
          <w:trHeight w:val="65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604.3</w:t>
            </w:r>
          </w:p>
        </w:tc>
      </w:tr>
      <w:tr w:rsidR="003A5AD9" w:rsidRPr="003A5AD9" w:rsidTr="003A5AD9">
        <w:trPr>
          <w:trHeight w:val="252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Непрограммное направление расходов 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667.9</w:t>
            </w:r>
          </w:p>
        </w:tc>
      </w:tr>
      <w:tr w:rsidR="003A5AD9" w:rsidRPr="003A5AD9" w:rsidTr="003A5AD9">
        <w:trPr>
          <w:trHeight w:val="92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667.9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667.9</w:t>
            </w:r>
          </w:p>
        </w:tc>
      </w:tr>
      <w:tr w:rsidR="003A5AD9" w:rsidRPr="003A5AD9" w:rsidTr="003A5AD9">
        <w:trPr>
          <w:trHeight w:val="237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667.9</w:t>
            </w:r>
          </w:p>
        </w:tc>
      </w:tr>
      <w:tr w:rsidR="003A5AD9" w:rsidRPr="003A5AD9" w:rsidTr="003A5AD9">
        <w:trPr>
          <w:trHeight w:val="327"/>
        </w:trPr>
        <w:tc>
          <w:tcPr>
            <w:tcW w:w="7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D9" w:rsidRPr="003A5AD9" w:rsidRDefault="003A5AD9" w:rsidP="003A5A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5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1 039 124.1</w:t>
            </w:r>
          </w:p>
        </w:tc>
      </w:tr>
    </w:tbl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F7F" w:rsidRPr="00BC5FC0" w:rsidRDefault="00181F7F" w:rsidP="007C4C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3D193E">
        <w:rPr>
          <w:rFonts w:ascii="Times New Roman" w:hAnsi="Times New Roman" w:cs="Times New Roman"/>
          <w:sz w:val="24"/>
          <w:szCs w:val="24"/>
        </w:rPr>
        <w:t>9</w:t>
      </w:r>
      <w:r w:rsidRPr="00BC5FC0">
        <w:rPr>
          <w:rFonts w:ascii="Times New Roman" w:hAnsi="Times New Roman" w:cs="Times New Roman"/>
          <w:sz w:val="24"/>
          <w:szCs w:val="24"/>
        </w:rPr>
        <w:t>.</w:t>
      </w:r>
      <w:r w:rsidR="007C4C1F" w:rsidRPr="00BC5FC0">
        <w:rPr>
          <w:rFonts w:ascii="Times New Roman" w:hAnsi="Times New Roman" w:cs="Times New Roman"/>
          <w:sz w:val="24"/>
          <w:szCs w:val="24"/>
        </w:rPr>
        <w:t xml:space="preserve"> Приложение 7 Решения изложить в следующей редакции:</w:t>
      </w:r>
    </w:p>
    <w:tbl>
      <w:tblPr>
        <w:tblW w:w="10152" w:type="dxa"/>
        <w:tblInd w:w="93" w:type="dxa"/>
        <w:tblLook w:val="0000"/>
      </w:tblPr>
      <w:tblGrid>
        <w:gridCol w:w="6279"/>
        <w:gridCol w:w="3375"/>
        <w:gridCol w:w="498"/>
      </w:tblGrid>
      <w:tr w:rsidR="007C4C1F" w:rsidRPr="00BC5FC0" w:rsidTr="00C611D1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9C5A14" w:rsidRPr="00BC5FC0" w:rsidRDefault="009C5A14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7C4C1F" w:rsidRPr="00BC5FC0" w:rsidTr="00C611D1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7C4C1F" w:rsidRPr="00BC5FC0" w:rsidRDefault="007C4C1F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период 2016 и 2017 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1F" w:rsidRPr="00BC5FC0" w:rsidTr="00C611D1">
        <w:trPr>
          <w:trHeight w:val="509"/>
        </w:trPr>
        <w:tc>
          <w:tcPr>
            <w:tcW w:w="10152" w:type="dxa"/>
            <w:gridSpan w:val="3"/>
            <w:vMerge w:val="restart"/>
            <w:shd w:val="clear" w:color="auto" w:fill="auto"/>
            <w:vAlign w:val="bottom"/>
          </w:tcPr>
          <w:p w:rsidR="007C4C1F" w:rsidRPr="00BC5FC0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7C4C1F" w:rsidRPr="00BC5FC0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2015год</w:t>
            </w:r>
          </w:p>
          <w:p w:rsidR="007C4C1F" w:rsidRPr="00BC5FC0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1F" w:rsidRPr="00BC5FC0" w:rsidTr="00C611D1">
        <w:trPr>
          <w:trHeight w:val="509"/>
        </w:trPr>
        <w:tc>
          <w:tcPr>
            <w:tcW w:w="10152" w:type="dxa"/>
            <w:gridSpan w:val="3"/>
            <w:vMerge/>
            <w:vAlign w:val="center"/>
          </w:tcPr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C1F" w:rsidRPr="00BC5FC0" w:rsidRDefault="007C4C1F" w:rsidP="007C4C1F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тыс.рублей</w:t>
      </w:r>
    </w:p>
    <w:tbl>
      <w:tblPr>
        <w:tblW w:w="9371" w:type="dxa"/>
        <w:tblInd w:w="93" w:type="dxa"/>
        <w:tblLook w:val="04A0"/>
      </w:tblPr>
      <w:tblGrid>
        <w:gridCol w:w="3701"/>
        <w:gridCol w:w="760"/>
        <w:gridCol w:w="562"/>
        <w:gridCol w:w="629"/>
        <w:gridCol w:w="266"/>
        <w:gridCol w:w="266"/>
        <w:gridCol w:w="266"/>
        <w:gridCol w:w="266"/>
        <w:gridCol w:w="616"/>
        <w:gridCol w:w="607"/>
        <w:gridCol w:w="1432"/>
      </w:tblGrid>
      <w:tr w:rsidR="00E60176" w:rsidRPr="00E60176" w:rsidTr="00D13C22">
        <w:trPr>
          <w:trHeight w:val="34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</w:t>
            </w: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Под-</w:t>
            </w: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рас-</w:t>
            </w: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хода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E60176" w:rsidRPr="00E60176" w:rsidTr="00D13C22">
        <w:trPr>
          <w:trHeight w:val="34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6" w:rsidRPr="00E60176" w:rsidTr="00D13C22">
        <w:trPr>
          <w:trHeight w:val="31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0176" w:rsidRPr="00E60176" w:rsidTr="00D13C22">
        <w:trPr>
          <w:trHeight w:val="312"/>
        </w:trPr>
        <w:tc>
          <w:tcPr>
            <w:tcW w:w="7939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295 323.8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60 988.8</w:t>
            </w:r>
          </w:p>
        </w:tc>
      </w:tr>
      <w:tr w:rsidR="00E60176" w:rsidRPr="00E60176" w:rsidTr="00D13C22">
        <w:trPr>
          <w:trHeight w:val="7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1 404.0</w:t>
            </w:r>
          </w:p>
        </w:tc>
      </w:tr>
      <w:tr w:rsidR="00E60176" w:rsidRPr="00E60176" w:rsidTr="00D13C22">
        <w:trPr>
          <w:trHeight w:val="98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609.0</w:t>
            </w:r>
          </w:p>
        </w:tc>
      </w:tr>
      <w:tr w:rsidR="00E60176" w:rsidRPr="00E60176" w:rsidTr="00D13C22">
        <w:trPr>
          <w:trHeight w:val="12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3 658.8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2 653.8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2 653.8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E60176" w:rsidRPr="00E60176" w:rsidTr="00D13C22">
        <w:trPr>
          <w:trHeight w:val="98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1 423.0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53 893.0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«ПИР»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3 512.0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3 512.0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муниципального бюджетного учреждения  «БТИ»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1 621.0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22 457.2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19 008.8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2 996.4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159.0</w:t>
            </w:r>
          </w:p>
        </w:tc>
      </w:tr>
      <w:tr w:rsidR="00E60176" w:rsidRPr="00E60176" w:rsidTr="00D13C22">
        <w:trPr>
          <w:trHeight w:val="4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212.8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22 645.7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22 645.7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222.1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аппарата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</w:tr>
      <w:tr w:rsidR="00E60176" w:rsidRPr="00E60176" w:rsidTr="00D13C22">
        <w:trPr>
          <w:trHeight w:val="31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2 749.2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385.6</w:t>
            </w:r>
          </w:p>
        </w:tc>
      </w:tr>
      <w:tr w:rsidR="00E60176" w:rsidRPr="00E60176" w:rsidTr="00D13C22">
        <w:trPr>
          <w:trHeight w:val="17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2 363.5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4 271.2</w:t>
            </w:r>
          </w:p>
        </w:tc>
      </w:tr>
      <w:tr w:rsidR="00E60176" w:rsidRPr="00E60176" w:rsidTr="00D13C22">
        <w:trPr>
          <w:trHeight w:val="7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3 255.0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60176" w:rsidRPr="00E60176" w:rsidTr="00D13C22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2 925.0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2 925.0</w:t>
            </w:r>
          </w:p>
        </w:tc>
      </w:tr>
      <w:tr w:rsidR="00E60176" w:rsidRPr="00E60176" w:rsidTr="00D13C22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E60176" w:rsidRPr="00E60176" w:rsidTr="00D13C22">
        <w:trPr>
          <w:trHeight w:val="7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1 016.2</w:t>
            </w:r>
          </w:p>
        </w:tc>
      </w:tr>
      <w:tr w:rsidR="00E60176" w:rsidRPr="00E60176" w:rsidTr="00D13C22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521.2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9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19 952.4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1 119.4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167.2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31.7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920.5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13 220.0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2 349.0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2 349.0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6 342.3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6 342.3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2 408.7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2 408.7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148.9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148.9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2 577.8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1 773.6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804.2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2 886.2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</w:t>
            </w: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предпринимательства, включая крестьянские (фермерские)</w:t>
            </w: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296.2</w:t>
            </w:r>
          </w:p>
        </w:tc>
      </w:tr>
      <w:tr w:rsidR="00E60176" w:rsidRPr="00E60176" w:rsidTr="00D13C22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 в рамках подпрограммы " Стимулирование жилищного строительства"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124 335.1</w:t>
            </w:r>
          </w:p>
        </w:tc>
      </w:tr>
      <w:tr w:rsidR="00E60176" w:rsidRPr="00E60176" w:rsidTr="00D13C22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100 328.5</w:t>
            </w:r>
          </w:p>
        </w:tc>
      </w:tr>
      <w:tr w:rsidR="00E60176" w:rsidRPr="00E60176" w:rsidTr="00D13C22">
        <w:trPr>
          <w:trHeight w:val="8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100 328.5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23 006.6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формированию жилищного фонда, предоставляемого по договорам социального найма в рамках подпрограммы "Формирование жилищного фонда, предоставляемого по договорам социального найма в муниципальном образовании "Приволжский район"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E60176" w:rsidRPr="00E60176" w:rsidTr="00D13C22">
        <w:trPr>
          <w:trHeight w:val="8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20 494.6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6 799.3</w:t>
            </w:r>
          </w:p>
        </w:tc>
      </w:tr>
      <w:tr w:rsidR="00E60176" w:rsidRPr="00E60176" w:rsidTr="00D13C22">
        <w:trPr>
          <w:trHeight w:val="9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«Чистая вода» муниципальной программы «Обеспечение комфортности проживания населения Приволжского района на 2015-2017 годы»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2 468.3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2 468.3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11 227.0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11 227.0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4 207.0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муниципального бюджетного учреждения "Дирекция ЖКХ Приволжского района"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4 207.0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4 207.0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8 618.4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8 618.4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8 618.4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8 618.4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2 788.3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2 617.6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1 078.6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1 539.0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1 075.0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18 139.6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18 139.6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60176" w:rsidRPr="00E60176" w:rsidTr="00D13C22">
        <w:trPr>
          <w:trHeight w:val="132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1 920.0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4 092.4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4 092.4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600.7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600.7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599.8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599.8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515.0</w:t>
            </w:r>
          </w:p>
        </w:tc>
      </w:tr>
      <w:tr w:rsidR="00E60176" w:rsidRPr="00E60176" w:rsidTr="00D13C22">
        <w:trPr>
          <w:trHeight w:val="127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8 371.5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19 258.4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2 815.0</w:t>
            </w:r>
          </w:p>
        </w:tc>
      </w:tr>
      <w:tr w:rsidR="00E60176" w:rsidRPr="00E60176" w:rsidTr="00D13C22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2 815.0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2 815.0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13 288.2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4 000.0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1 284.9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1 284.9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320.6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244.2</w:t>
            </w:r>
          </w:p>
        </w:tc>
      </w:tr>
      <w:tr w:rsidR="00E60176" w:rsidRPr="00E60176" w:rsidTr="00D13C22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1 735.1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1 735.1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2 043.4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2 043.4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2 649.9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2 649.9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3 155.2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397.8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247.8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2 472.4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2 472.4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9 772.2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9 772.2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9 703.1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4 752.6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4 950.6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2 197.9</w:t>
            </w:r>
          </w:p>
        </w:tc>
      </w:tr>
      <w:tr w:rsidR="00E60176" w:rsidRPr="00E60176" w:rsidTr="00D13C22">
        <w:trPr>
          <w:trHeight w:val="582"/>
        </w:trPr>
        <w:tc>
          <w:tcPr>
            <w:tcW w:w="793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 имуществом администрации муниципального образования "Приволжский район"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15 358.8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9 687.0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9 687.0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8 276.7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E60176" w:rsidRPr="00E60176" w:rsidTr="00D13C22">
        <w:trPr>
          <w:trHeight w:val="25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E60176" w:rsidRPr="00E60176" w:rsidTr="00D13C22">
        <w:trPr>
          <w:trHeight w:val="17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E60176" w:rsidRPr="00E60176" w:rsidTr="00D13C22">
        <w:trPr>
          <w:trHeight w:val="25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E60176" w:rsidRPr="00E60176" w:rsidTr="00D13C22">
        <w:trPr>
          <w:trHeight w:val="25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604.3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604.3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5 671.8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5 671.8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5 671.8</w:t>
            </w:r>
          </w:p>
        </w:tc>
      </w:tr>
      <w:tr w:rsidR="00E60176" w:rsidRPr="00E60176" w:rsidTr="00D13C22">
        <w:trPr>
          <w:trHeight w:val="4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5 671.8</w:t>
            </w:r>
          </w:p>
        </w:tc>
      </w:tr>
      <w:tr w:rsidR="00E60176" w:rsidRPr="00E60176" w:rsidTr="00D13C22">
        <w:trPr>
          <w:trHeight w:val="582"/>
        </w:trPr>
        <w:tc>
          <w:tcPr>
            <w:tcW w:w="793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81 758.4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6 649.4</w:t>
            </w:r>
          </w:p>
        </w:tc>
      </w:tr>
      <w:tr w:rsidR="00E60176" w:rsidRPr="00E60176" w:rsidTr="00D13C22">
        <w:trPr>
          <w:trHeight w:val="98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6 548.9</w:t>
            </w:r>
          </w:p>
        </w:tc>
      </w:tr>
      <w:tr w:rsidR="00E60176" w:rsidRPr="00E60176" w:rsidTr="00D13C22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6 377.9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5 343.2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1 019.7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13.9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Реформирование региональных финансов Астраханской области в рамках ведомтвенной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</w:tr>
      <w:tr w:rsidR="00E60176" w:rsidRPr="00E60176" w:rsidTr="00D13C22">
        <w:trPr>
          <w:trHeight w:val="25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1 862.3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1 862.3</w:t>
            </w:r>
          </w:p>
        </w:tc>
      </w:tr>
      <w:tr w:rsidR="00E60176" w:rsidRPr="00E60176" w:rsidTr="00D13C22">
        <w:trPr>
          <w:trHeight w:val="34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1 862.3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1 862.3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E60176" w:rsidRPr="00E60176" w:rsidTr="00D13C22">
        <w:trPr>
          <w:trHeight w:val="7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30 274.3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69.5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30 017.3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4 480.3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4 480.3</w:t>
            </w:r>
          </w:p>
        </w:tc>
      </w:tr>
      <w:tr w:rsidR="00E60176" w:rsidRPr="00E60176" w:rsidTr="00D13C22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8 689.5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8 689.5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8 814.3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8 814.3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8 033.2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8 033.2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Мероприятия,связанные с исполнением наказов избирателей дупутатам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1 172.3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1 172.3</w:t>
            </w:r>
          </w:p>
        </w:tc>
      </w:tr>
      <w:tr w:rsidR="00E60176" w:rsidRPr="00E60176" w:rsidTr="00D13C22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1 172.3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1 172.3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E60176" w:rsidRPr="00E60176" w:rsidTr="00D13C22">
        <w:trPr>
          <w:trHeight w:val="25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E60176" w:rsidRPr="00E60176" w:rsidTr="00D13C22">
        <w:trPr>
          <w:trHeight w:val="98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40 506.6</w:t>
            </w:r>
          </w:p>
        </w:tc>
      </w:tr>
      <w:tr w:rsidR="00E60176" w:rsidRPr="00E60176" w:rsidTr="00D13C22">
        <w:trPr>
          <w:trHeight w:val="7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33 598.7</w:t>
            </w:r>
          </w:p>
        </w:tc>
      </w:tr>
      <w:tr w:rsidR="00E60176" w:rsidRPr="00E60176" w:rsidTr="00D13C22">
        <w:trPr>
          <w:trHeight w:val="34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33 598.7</w:t>
            </w:r>
          </w:p>
        </w:tc>
      </w:tr>
      <w:tr w:rsidR="00E60176" w:rsidRPr="00E60176" w:rsidTr="00D13C22">
        <w:trPr>
          <w:trHeight w:val="4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33 598.7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6 240.0</w:t>
            </w:r>
          </w:p>
        </w:tc>
      </w:tr>
      <w:tr w:rsidR="00E60176" w:rsidRPr="00E60176" w:rsidTr="00D13C22">
        <w:trPr>
          <w:trHeight w:val="34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6 240.0</w:t>
            </w:r>
          </w:p>
        </w:tc>
      </w:tr>
      <w:tr w:rsidR="00E60176" w:rsidRPr="00E60176" w:rsidTr="00D13C22">
        <w:trPr>
          <w:trHeight w:val="50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667.9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667.9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667.9</w:t>
            </w:r>
          </w:p>
        </w:tc>
      </w:tr>
      <w:tr w:rsidR="00E60176" w:rsidRPr="00E60176" w:rsidTr="00D13C22">
        <w:trPr>
          <w:trHeight w:val="582"/>
        </w:trPr>
        <w:tc>
          <w:tcPr>
            <w:tcW w:w="793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598 304.1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585 004.2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564 770.1</w:t>
            </w:r>
          </w:p>
        </w:tc>
      </w:tr>
      <w:tr w:rsidR="00E60176" w:rsidRPr="00E60176" w:rsidTr="00D13C22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49 366.0</w:t>
            </w:r>
          </w:p>
        </w:tc>
      </w:tr>
      <w:tr w:rsidR="00E60176" w:rsidRPr="00E60176" w:rsidTr="00D13C22">
        <w:trPr>
          <w:trHeight w:val="8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35 366.0</w:t>
            </w:r>
          </w:p>
        </w:tc>
      </w:tr>
      <w:tr w:rsidR="00E60176" w:rsidRPr="00E60176" w:rsidTr="00D13C22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2 404.5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2 404.5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победителей областных конкурсов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97.8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83.1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4 162.9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3 144.0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3 144.0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14 251.5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14 251.5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35 353.9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12 648.3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19 988.9</w:t>
            </w:r>
          </w:p>
        </w:tc>
      </w:tr>
      <w:tr w:rsidR="00E60176" w:rsidRPr="00E60176" w:rsidTr="00D13C22">
        <w:trPr>
          <w:trHeight w:val="4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2 716.7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64 175.6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2 473.1</w:t>
            </w:r>
          </w:p>
        </w:tc>
      </w:tr>
      <w:tr w:rsidR="00E60176" w:rsidRPr="00E60176" w:rsidTr="00D13C22">
        <w:trPr>
          <w:trHeight w:val="8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4 600.0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57 102.5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383 474.8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383 474.8</w:t>
            </w:r>
          </w:p>
        </w:tc>
      </w:tr>
      <w:tr w:rsidR="00E60176" w:rsidRPr="00E60176" w:rsidTr="00D13C22">
        <w:trPr>
          <w:trHeight w:val="25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7 349.2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7 349.2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2 364.2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1 293.5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1 272.5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546.5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482.2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17 869.8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206.2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2 746.2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2 746.2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9 363.4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7 917.7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1 354.8</w:t>
            </w:r>
          </w:p>
        </w:tc>
      </w:tr>
      <w:tr w:rsidR="00E60176" w:rsidRPr="00E60176" w:rsidTr="00D13C22">
        <w:trPr>
          <w:trHeight w:val="4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61.7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8 084.4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8 084.4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8 084.4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</w:tr>
      <w:tr w:rsidR="00E60176" w:rsidRPr="00E60176" w:rsidTr="00D13C22">
        <w:trPr>
          <w:trHeight w:val="44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7 924.9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5 215.5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5 215.5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4 564.5</w:t>
            </w:r>
          </w:p>
        </w:tc>
      </w:tr>
      <w:tr w:rsidR="00E60176" w:rsidRPr="00E60176" w:rsidTr="00D13C22">
        <w:trPr>
          <w:trHeight w:val="10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4 564.5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644.8</w:t>
            </w:r>
          </w:p>
        </w:tc>
      </w:tr>
      <w:tr w:rsidR="00E60176" w:rsidRPr="00E60176" w:rsidTr="00D13C22">
        <w:trPr>
          <w:trHeight w:val="582"/>
        </w:trPr>
        <w:tc>
          <w:tcPr>
            <w:tcW w:w="793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48 378.9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48 378.9</w:t>
            </w:r>
          </w:p>
        </w:tc>
      </w:tr>
      <w:tr w:rsidR="00E60176" w:rsidRPr="00E60176" w:rsidTr="00D13C22">
        <w:trPr>
          <w:trHeight w:val="26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48 378.9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в рамках подпрограммы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60176" w:rsidRPr="00E60176" w:rsidTr="00D13C22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1 150.6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4 360.0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74.5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74.5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3 677.1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3 677.1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3 816.4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214.5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379.9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379.9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234.6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1 530.0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746.6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746.6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1 090.0</w:t>
            </w:r>
          </w:p>
        </w:tc>
      </w:tr>
      <w:tr w:rsidR="00E60176" w:rsidRPr="00E60176" w:rsidTr="00D13C22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421.3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852.0</w:t>
            </w:r>
          </w:p>
        </w:tc>
      </w:tr>
      <w:tr w:rsidR="00E60176" w:rsidRPr="00E60176" w:rsidTr="00D13C22">
        <w:trPr>
          <w:trHeight w:val="205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9 447.0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9 447.0</w:t>
            </w:r>
          </w:p>
        </w:tc>
      </w:tr>
      <w:tr w:rsidR="00E60176" w:rsidRPr="00E60176" w:rsidTr="00D13C22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3 781.3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3 136.3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639.0</w:t>
            </w:r>
          </w:p>
        </w:tc>
      </w:tr>
      <w:tr w:rsidR="00E60176" w:rsidRPr="00E60176" w:rsidTr="00D13C22">
        <w:trPr>
          <w:trHeight w:val="23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60176" w:rsidRPr="00E60176" w:rsidTr="00D13C22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15 803.2</w:t>
            </w:r>
          </w:p>
        </w:tc>
      </w:tr>
      <w:tr w:rsidR="00E60176" w:rsidRPr="00E60176" w:rsidTr="00D13C22">
        <w:trPr>
          <w:trHeight w:val="657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15 803.2</w:t>
            </w:r>
          </w:p>
        </w:tc>
      </w:tr>
      <w:tr w:rsidR="00E60176" w:rsidRPr="00E60176" w:rsidTr="00D13C22">
        <w:trPr>
          <w:trHeight w:val="327"/>
        </w:trPr>
        <w:tc>
          <w:tcPr>
            <w:tcW w:w="79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0176" w:rsidRPr="00E60176" w:rsidRDefault="00E60176" w:rsidP="00E60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1 039 124.1</w:t>
            </w:r>
          </w:p>
        </w:tc>
      </w:tr>
    </w:tbl>
    <w:p w:rsidR="007C4C1F" w:rsidRPr="00BC5FC0" w:rsidRDefault="007C4C1F">
      <w:pPr>
        <w:rPr>
          <w:rFonts w:ascii="Times New Roman" w:hAnsi="Times New Roman" w:cs="Times New Roman"/>
          <w:sz w:val="24"/>
          <w:szCs w:val="24"/>
        </w:rPr>
      </w:pPr>
    </w:p>
    <w:p w:rsidR="00C611D1" w:rsidRPr="00BC5FC0" w:rsidRDefault="00C611D1" w:rsidP="00C61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E60176">
        <w:rPr>
          <w:rFonts w:ascii="Times New Roman" w:hAnsi="Times New Roman" w:cs="Times New Roman"/>
          <w:sz w:val="24"/>
          <w:szCs w:val="24"/>
        </w:rPr>
        <w:t>10</w:t>
      </w:r>
      <w:r w:rsidRPr="00BC5FC0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C611D1" w:rsidRPr="00BC5FC0" w:rsidTr="00C611D1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shd w:val="clear" w:color="auto" w:fill="auto"/>
            <w:noWrap/>
            <w:vAlign w:val="bottom"/>
          </w:tcPr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C611D1" w:rsidRPr="00BC5FC0" w:rsidTr="00C611D1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611D1" w:rsidRPr="00BC5FC0" w:rsidRDefault="00C611D1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плановый период 2016 и 2017 годов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1D1" w:rsidRPr="00BC5FC0" w:rsidRDefault="00C611D1" w:rsidP="00C611D1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2015 год</w:t>
      </w:r>
    </w:p>
    <w:p w:rsidR="00C611D1" w:rsidRPr="00BC5FC0" w:rsidRDefault="00C611D1" w:rsidP="00C611D1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тыс.рублей</w:t>
      </w:r>
    </w:p>
    <w:p w:rsidR="00C364D2" w:rsidRDefault="00C364D2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53" w:type="dxa"/>
        <w:tblInd w:w="93" w:type="dxa"/>
        <w:tblLook w:val="04A0"/>
      </w:tblPr>
      <w:tblGrid>
        <w:gridCol w:w="3417"/>
        <w:gridCol w:w="991"/>
        <w:gridCol w:w="850"/>
        <w:gridCol w:w="766"/>
        <w:gridCol w:w="794"/>
        <w:gridCol w:w="850"/>
        <w:gridCol w:w="992"/>
        <w:gridCol w:w="993"/>
      </w:tblGrid>
      <w:tr w:rsidR="00F32F0A" w:rsidRPr="00F32F0A" w:rsidTr="00F32F0A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F32F0A" w:rsidRPr="00F32F0A" w:rsidTr="00F32F0A">
        <w:trPr>
          <w:trHeight w:val="9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1401 1026011 511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1814,8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1004,1</w:t>
            </w:r>
          </w:p>
        </w:tc>
      </w:tr>
      <w:tr w:rsidR="00F32F0A" w:rsidRPr="00F32F0A" w:rsidTr="00F32F0A">
        <w:trPr>
          <w:trHeight w:val="11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1402 1029008 512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F32F0A" w:rsidRPr="00F32F0A" w:rsidTr="00F32F0A">
        <w:trPr>
          <w:trHeight w:val="1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0203 1025118 530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</w:tr>
      <w:tr w:rsidR="00F32F0A" w:rsidRPr="00F32F0A" w:rsidTr="00F32F0A">
        <w:trPr>
          <w:trHeight w:val="19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0309 032000 540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F32F0A" w:rsidRPr="00F32F0A" w:rsidTr="00F32F0A">
        <w:trPr>
          <w:trHeight w:val="16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0405 0517032 521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14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0405 0517033 521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32F0A" w:rsidRPr="00F32F0A" w:rsidTr="00F32F0A">
        <w:trPr>
          <w:trHeight w:val="1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3159,9</w:t>
            </w:r>
          </w:p>
        </w:tc>
      </w:tr>
      <w:tr w:rsidR="00F32F0A" w:rsidRPr="00F32F0A" w:rsidTr="00F32F0A">
        <w:trPr>
          <w:trHeight w:val="1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0409 0714009 540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3159,9</w:t>
            </w:r>
          </w:p>
        </w:tc>
      </w:tr>
      <w:tr w:rsidR="00F32F0A" w:rsidRPr="00F32F0A" w:rsidTr="00F32F0A">
        <w:trPr>
          <w:trHeight w:val="1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0409 0716017 540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1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0409 0717009 540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1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0409 0717010 540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102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0801 0239001 540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32F0A" w:rsidRPr="00F32F0A" w:rsidTr="00F32F0A">
        <w:trPr>
          <w:trHeight w:val="102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0502 0534019 540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8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1003 0438001 540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</w:t>
            </w:r>
          </w:p>
        </w:tc>
      </w:tr>
      <w:tr w:rsidR="00F32F0A" w:rsidRPr="00F32F0A" w:rsidTr="00F32F0A">
        <w:trPr>
          <w:trHeight w:val="22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0502 0534019 540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19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0801 0217022 540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2F0A" w:rsidRPr="00F32F0A" w:rsidTr="00F32F0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1403 9909991 540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F32F0A" w:rsidRPr="00F32F0A" w:rsidTr="00F32F0A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3575,2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4138,6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5075,3</w:t>
            </w:r>
          </w:p>
        </w:tc>
      </w:tr>
    </w:tbl>
    <w:p w:rsidR="00C364D2" w:rsidRPr="00F32F0A" w:rsidRDefault="00C364D2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93" w:type="dxa"/>
        <w:tblLook w:val="04A0"/>
      </w:tblPr>
      <w:tblGrid>
        <w:gridCol w:w="2143"/>
        <w:gridCol w:w="1133"/>
        <w:gridCol w:w="766"/>
        <w:gridCol w:w="928"/>
        <w:gridCol w:w="866"/>
        <w:gridCol w:w="977"/>
        <w:gridCol w:w="851"/>
        <w:gridCol w:w="992"/>
        <w:gridCol w:w="998"/>
      </w:tblGrid>
      <w:tr w:rsidR="00F32F0A" w:rsidRPr="00F32F0A" w:rsidTr="00F32F0A">
        <w:trPr>
          <w:trHeight w:val="178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F32F0A" w:rsidRPr="00F32F0A" w:rsidTr="00F32F0A">
        <w:trPr>
          <w:trHeight w:val="99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1401 1026011 511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2574,1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3652,8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3510,5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33598,7</w:t>
            </w:r>
          </w:p>
        </w:tc>
      </w:tr>
      <w:tr w:rsidR="00F32F0A" w:rsidRPr="00F32F0A" w:rsidTr="00F32F0A">
        <w:trPr>
          <w:trHeight w:val="111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1402 1029008 512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6240,0</w:t>
            </w:r>
          </w:p>
        </w:tc>
      </w:tr>
      <w:tr w:rsidR="00F32F0A" w:rsidRPr="00F32F0A" w:rsidTr="00F32F0A">
        <w:trPr>
          <w:trHeight w:val="117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0203 1025118 530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1862,3</w:t>
            </w:r>
          </w:p>
        </w:tc>
      </w:tr>
      <w:tr w:rsidR="00F32F0A" w:rsidRPr="00F32F0A" w:rsidTr="00F32F0A">
        <w:trPr>
          <w:trHeight w:val="195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0309 032000 540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F32F0A" w:rsidRPr="00F32F0A" w:rsidTr="00F32F0A">
        <w:trPr>
          <w:trHeight w:val="165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0405 0517032 521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187,5</w:t>
            </w:r>
          </w:p>
        </w:tc>
      </w:tr>
      <w:tr w:rsidR="00F32F0A" w:rsidRPr="00F32F0A" w:rsidTr="00F32F0A">
        <w:trPr>
          <w:trHeight w:val="1455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0405 0517033 521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F32F0A" w:rsidRPr="00F32F0A" w:rsidTr="00F32F0A">
        <w:trPr>
          <w:trHeight w:val="162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0409 071000 540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7276,3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30017,3</w:t>
            </w:r>
          </w:p>
        </w:tc>
      </w:tr>
      <w:tr w:rsidR="00F32F0A" w:rsidRPr="00F32F0A" w:rsidTr="00F32F0A">
        <w:trPr>
          <w:trHeight w:val="162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0409 0714009 540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4480,3</w:t>
            </w:r>
          </w:p>
        </w:tc>
      </w:tr>
      <w:tr w:rsidR="00F32F0A" w:rsidRPr="00F32F0A" w:rsidTr="00F32F0A">
        <w:trPr>
          <w:trHeight w:val="162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0409 0716017 540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2372,5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8689,5</w:t>
            </w:r>
          </w:p>
        </w:tc>
      </w:tr>
      <w:tr w:rsidR="00F32F0A" w:rsidRPr="00F32F0A" w:rsidTr="00F32F0A">
        <w:trPr>
          <w:trHeight w:val="162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0409 0717009 540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8814,3</w:t>
            </w:r>
          </w:p>
        </w:tc>
      </w:tr>
      <w:tr w:rsidR="00F32F0A" w:rsidRPr="00F32F0A" w:rsidTr="00F32F0A">
        <w:trPr>
          <w:trHeight w:val="162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0409 0717010 540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3583,5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8033,2</w:t>
            </w:r>
          </w:p>
        </w:tc>
      </w:tr>
      <w:tr w:rsidR="00F32F0A" w:rsidRPr="00F32F0A" w:rsidTr="00F32F0A">
        <w:trPr>
          <w:trHeight w:val="1020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0801 0239001 540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32F0A" w:rsidRPr="00F32F0A" w:rsidTr="00F32F0A">
        <w:trPr>
          <w:trHeight w:val="1020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0502 0534019 540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32F0A" w:rsidRPr="00F32F0A" w:rsidTr="00F32F0A">
        <w:trPr>
          <w:trHeight w:val="885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1003 0438001 540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1172,3</w:t>
            </w:r>
          </w:p>
        </w:tc>
      </w:tr>
      <w:tr w:rsidR="00F32F0A" w:rsidRPr="00F32F0A" w:rsidTr="00F32F0A">
        <w:trPr>
          <w:trHeight w:val="2235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0502 0534019 540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32F0A" w:rsidRPr="00F32F0A" w:rsidTr="00F32F0A">
        <w:trPr>
          <w:trHeight w:val="195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0801 0217022 540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F32F0A" w:rsidRPr="00F32F0A" w:rsidTr="00F32F0A">
        <w:trPr>
          <w:trHeight w:val="1275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1403 9909991 540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667,9</w:t>
            </w:r>
          </w:p>
        </w:tc>
      </w:tr>
      <w:tr w:rsidR="00F32F0A" w:rsidRPr="00F32F0A" w:rsidTr="00F32F0A">
        <w:trPr>
          <w:trHeight w:val="60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3447,2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2593,2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13686,8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11242,7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F0A" w:rsidRPr="00F32F0A" w:rsidRDefault="00F32F0A" w:rsidP="00F3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2F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75095,0</w:t>
            </w:r>
          </w:p>
        </w:tc>
      </w:tr>
    </w:tbl>
    <w:p w:rsidR="00F32F0A" w:rsidRPr="00F32F0A" w:rsidRDefault="00F32F0A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:rsidR="00727281" w:rsidRPr="00BC5FC0" w:rsidRDefault="00727281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1.11.Приложение 12 изложить в следующей редакции:</w:t>
      </w:r>
    </w:p>
    <w:p w:rsidR="00464117" w:rsidRPr="00BC5FC0" w:rsidRDefault="00464117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464117" w:rsidRDefault="00464117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BF568E" w:rsidRPr="00BC5FC0" w:rsidRDefault="00BF568E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C56559" w:rsidRPr="00BC5FC0" w:rsidRDefault="00C56559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727281" w:rsidRPr="00BC5FC0" w:rsidRDefault="00727281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12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727281" w:rsidRPr="00BC5FC0" w:rsidRDefault="00727281" w:rsidP="00727281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муниципального 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2015 год и на 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плановый период 2016 и 2017 годов»</w:t>
      </w:r>
    </w:p>
    <w:p w:rsidR="00727281" w:rsidRPr="00BC5FC0" w:rsidRDefault="00727281" w:rsidP="00727281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727281" w:rsidRPr="00BC5FC0" w:rsidRDefault="00727281" w:rsidP="00727281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281" w:rsidRPr="00BC5FC0" w:rsidRDefault="00727281" w:rsidP="007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2015году</w:t>
      </w:r>
    </w:p>
    <w:p w:rsidR="00BA0DF6" w:rsidRPr="00BC5FC0" w:rsidRDefault="00727281" w:rsidP="00E13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тыс.рублей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BA0DF6" w:rsidRPr="00BC5FC0" w:rsidTr="00E256F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BA0DF6" w:rsidRPr="00BC5FC0" w:rsidTr="00E256FC">
        <w:trPr>
          <w:trHeight w:val="15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1C058F" w:rsidP="00B27F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8084,</w:t>
            </w:r>
            <w:r w:rsidR="00B27F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DF6" w:rsidRPr="00BC5FC0" w:rsidTr="00E256FC">
        <w:trPr>
          <w:trHeight w:val="19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Стипендии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1C058F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  <w:r w:rsidR="00BA0DF6"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A0DF6" w:rsidRPr="00BC5FC0" w:rsidRDefault="00BA0DF6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DF6" w:rsidRPr="00BC5FC0" w:rsidTr="00E256FC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C57852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</w:tr>
      <w:tr w:rsidR="00BA0DF6" w:rsidRPr="00BC5FC0" w:rsidTr="00E256FC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936BDE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564,9</w:t>
            </w:r>
          </w:p>
        </w:tc>
      </w:tr>
      <w:tr w:rsidR="00BA0DF6" w:rsidRPr="00BC5FC0" w:rsidTr="00A6727F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Ежемесячная компенсация почетным гражданам района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936BDE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1304,3</w:t>
            </w:r>
          </w:p>
        </w:tc>
      </w:tr>
      <w:tr w:rsidR="00C57852" w:rsidRPr="00BC5FC0" w:rsidTr="00A6727F">
        <w:trPr>
          <w:trHeight w:val="41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852" w:rsidRPr="00BC5FC0" w:rsidRDefault="00C57852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852" w:rsidRPr="00BC5FC0" w:rsidRDefault="00C57852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852" w:rsidRPr="00BC5FC0" w:rsidRDefault="00936BDE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2815,0</w:t>
            </w:r>
          </w:p>
        </w:tc>
      </w:tr>
      <w:tr w:rsidR="00BA0DF6" w:rsidRPr="00BC5FC0" w:rsidTr="00A6727F">
        <w:trPr>
          <w:trHeight w:val="41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936BDE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14703,7</w:t>
            </w:r>
          </w:p>
        </w:tc>
      </w:tr>
    </w:tbl>
    <w:p w:rsidR="00BA0DF6" w:rsidRPr="00BC5FC0" w:rsidRDefault="00BA0DF6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F47364" w:rsidRPr="00BC5FC0" w:rsidRDefault="00DC6DB7" w:rsidP="004C1599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</w:t>
      </w:r>
      <w:r w:rsidR="00F47364" w:rsidRPr="00BC5FC0">
        <w:rPr>
          <w:rFonts w:ascii="Times New Roman" w:hAnsi="Times New Roman" w:cs="Times New Roman"/>
          <w:sz w:val="24"/>
          <w:szCs w:val="24"/>
        </w:rPr>
        <w:t xml:space="preserve">2. Приложение 15 </w:t>
      </w:r>
      <w:r w:rsidR="00E60176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  <w:r w:rsidR="00F47364" w:rsidRPr="00BC5FC0">
        <w:rPr>
          <w:rFonts w:ascii="Times New Roman" w:hAnsi="Times New Roman" w:cs="Times New Roman"/>
          <w:sz w:val="24"/>
          <w:szCs w:val="24"/>
        </w:rPr>
        <w:t>:</w:t>
      </w:r>
    </w:p>
    <w:p w:rsidR="00BF568E" w:rsidRDefault="00BF568E" w:rsidP="00F4736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F47364" w:rsidRPr="00BC5FC0" w:rsidRDefault="00F47364" w:rsidP="00F4736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15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47364" w:rsidRPr="00BC5FC0" w:rsidRDefault="00F47364" w:rsidP="00F47364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муниципального 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2015 год и на 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плановый период 2016 и 2017 годов»</w:t>
      </w:r>
    </w:p>
    <w:p w:rsidR="00F47364" w:rsidRPr="00BC5FC0" w:rsidRDefault="00F47364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7B6F25" w:rsidRDefault="00FB4C4F" w:rsidP="00C56559">
      <w:pPr>
        <w:tabs>
          <w:tab w:val="left" w:pos="2977"/>
        </w:tabs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Перечень объектов капитальных вложений на 2015 год</w:t>
      </w:r>
    </w:p>
    <w:p w:rsidR="005A6DC5" w:rsidRDefault="005A6DC5" w:rsidP="00C56559">
      <w:pPr>
        <w:tabs>
          <w:tab w:val="left" w:pos="2977"/>
        </w:tabs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5A6DC5" w:rsidRDefault="005A6DC5" w:rsidP="005A6DC5">
      <w:pPr>
        <w:tabs>
          <w:tab w:val="left" w:pos="2977"/>
        </w:tabs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тыс.рублей</w:t>
      </w:r>
    </w:p>
    <w:tbl>
      <w:tblPr>
        <w:tblW w:w="9423" w:type="dxa"/>
        <w:tblInd w:w="93" w:type="dxa"/>
        <w:tblLook w:val="04A0"/>
      </w:tblPr>
      <w:tblGrid>
        <w:gridCol w:w="7103"/>
        <w:gridCol w:w="2320"/>
      </w:tblGrid>
      <w:tr w:rsidR="005A6DC5" w:rsidRPr="005A6DC5" w:rsidTr="005A6DC5">
        <w:trPr>
          <w:trHeight w:val="345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C5" w:rsidRPr="005A6DC5" w:rsidRDefault="005A6DC5" w:rsidP="005A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C5" w:rsidRPr="005A6DC5" w:rsidRDefault="005A6DC5" w:rsidP="005A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5A6DC5" w:rsidRPr="005A6DC5" w:rsidTr="005A6DC5">
        <w:trPr>
          <w:trHeight w:val="345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DC5" w:rsidRPr="005A6DC5" w:rsidTr="005A6DC5">
        <w:trPr>
          <w:trHeight w:val="26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C5" w:rsidRPr="005A6DC5" w:rsidRDefault="005A6DC5" w:rsidP="005A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C5" w:rsidRPr="005A6DC5" w:rsidRDefault="005A6DC5" w:rsidP="005A6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A6DC5" w:rsidRPr="005A6DC5" w:rsidTr="005A6DC5">
        <w:trPr>
          <w:trHeight w:val="160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14 000.0</w:t>
            </w:r>
          </w:p>
        </w:tc>
      </w:tr>
      <w:tr w:rsidR="005A6DC5" w:rsidRPr="005A6DC5" w:rsidTr="005A6DC5">
        <w:trPr>
          <w:trHeight w:val="11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1 078.6</w:t>
            </w:r>
          </w:p>
        </w:tc>
      </w:tr>
      <w:tr w:rsidR="005A6DC5" w:rsidRPr="005A6DC5" w:rsidTr="005A6DC5">
        <w:trPr>
          <w:trHeight w:val="11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9 703.1</w:t>
            </w:r>
          </w:p>
        </w:tc>
      </w:tr>
      <w:tr w:rsidR="005A6DC5" w:rsidRPr="005A6DC5" w:rsidTr="005A6DC5">
        <w:trPr>
          <w:trHeight w:val="11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34.5</w:t>
            </w:r>
          </w:p>
        </w:tc>
      </w:tr>
      <w:tr w:rsidR="005A6DC5" w:rsidRPr="005A6DC5" w:rsidTr="005A6DC5">
        <w:trPr>
          <w:trHeight w:val="137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34.5</w:t>
            </w:r>
          </w:p>
        </w:tc>
      </w:tr>
      <w:tr w:rsidR="005A6DC5" w:rsidRPr="005A6DC5" w:rsidTr="005A6DC5">
        <w:trPr>
          <w:trHeight w:val="137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4 600.0</w:t>
            </w:r>
          </w:p>
        </w:tc>
      </w:tr>
      <w:tr w:rsidR="005A6DC5" w:rsidRPr="005A6DC5" w:rsidTr="005A6DC5">
        <w:trPr>
          <w:trHeight w:val="11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A6DC5" w:rsidRPr="005A6DC5" w:rsidTr="005A6DC5">
        <w:trPr>
          <w:trHeight w:val="11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5A6DC5" w:rsidRPr="005A6DC5" w:rsidTr="005A6DC5">
        <w:trPr>
          <w:trHeight w:val="11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</w:t>
            </w:r>
          </w:p>
        </w:tc>
      </w:tr>
      <w:tr w:rsidR="005A6DC5" w:rsidRPr="005A6DC5" w:rsidTr="005A6DC5">
        <w:trPr>
          <w:trHeight w:val="137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</w:t>
            </w:r>
          </w:p>
        </w:tc>
      </w:tr>
      <w:tr w:rsidR="005A6DC5" w:rsidRPr="005A6DC5" w:rsidTr="005A6DC5">
        <w:trPr>
          <w:trHeight w:val="182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100 328.5</w:t>
            </w:r>
          </w:p>
        </w:tc>
      </w:tr>
      <w:tr w:rsidR="005A6DC5" w:rsidRPr="005A6DC5" w:rsidTr="005A6DC5">
        <w:trPr>
          <w:trHeight w:val="137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23 006.6</w:t>
            </w:r>
          </w:p>
        </w:tc>
      </w:tr>
      <w:tr w:rsidR="005A6DC5" w:rsidRPr="005A6DC5" w:rsidTr="005A6DC5">
        <w:trPr>
          <w:trHeight w:val="137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жилищного фонда, предоставляемого по договорам социального найма в рамках подпрограммы "Формирование жилищного фонда, предоставляемого по договорам социального найма в муниципальном образовании "Приволжский район"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5A6DC5" w:rsidRPr="005A6DC5" w:rsidTr="005A6DC5">
        <w:trPr>
          <w:trHeight w:val="32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DC5" w:rsidRPr="005A6DC5" w:rsidRDefault="005A6DC5" w:rsidP="005A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D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154 035.9</w:t>
            </w:r>
          </w:p>
        </w:tc>
      </w:tr>
    </w:tbl>
    <w:p w:rsidR="008269E6" w:rsidRPr="00BC5FC0" w:rsidRDefault="008269E6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41B9" w:rsidRPr="00BC5FC0" w:rsidRDefault="001D41B9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2. Опубликовать настоящее Решение в  общественно-политической газете «Приволжская газета».</w:t>
      </w:r>
    </w:p>
    <w:p w:rsidR="001D41B9" w:rsidRPr="00BC5FC0" w:rsidRDefault="001D41B9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опубликования.</w:t>
      </w:r>
    </w:p>
    <w:p w:rsidR="001D41B9" w:rsidRPr="00BC5FC0" w:rsidRDefault="001D41B9" w:rsidP="001D41B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D41B9" w:rsidRPr="00BC5FC0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1D41B9" w:rsidRPr="00BC5FC0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9141A5" w:rsidRPr="00BC5FC0" w:rsidRDefault="001D41B9" w:rsidP="004C15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BC5FC0"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Р.И.Уталиев</w:t>
      </w:r>
    </w:p>
    <w:sectPr w:rsidR="009141A5" w:rsidRPr="00BC5FC0" w:rsidSect="00A8654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2B8" w:rsidRDefault="009362B8" w:rsidP="00A56F2A">
      <w:pPr>
        <w:spacing w:after="0" w:line="240" w:lineRule="auto"/>
      </w:pPr>
      <w:r>
        <w:separator/>
      </w:r>
    </w:p>
  </w:endnote>
  <w:endnote w:type="continuationSeparator" w:id="1">
    <w:p w:rsidR="009362B8" w:rsidRDefault="009362B8" w:rsidP="00A5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2B8" w:rsidRDefault="009362B8" w:rsidP="00A56F2A">
      <w:pPr>
        <w:spacing w:after="0" w:line="240" w:lineRule="auto"/>
      </w:pPr>
      <w:r>
        <w:separator/>
      </w:r>
    </w:p>
  </w:footnote>
  <w:footnote w:type="continuationSeparator" w:id="1">
    <w:p w:rsidR="009362B8" w:rsidRDefault="009362B8" w:rsidP="00A5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4040"/>
      <w:docPartObj>
        <w:docPartGallery w:val="Page Numbers (Top of Page)"/>
        <w:docPartUnique/>
      </w:docPartObj>
    </w:sdtPr>
    <w:sdtContent>
      <w:p w:rsidR="00BD3121" w:rsidRDefault="00AE62AE">
        <w:pPr>
          <w:pStyle w:val="a7"/>
          <w:jc w:val="right"/>
        </w:pPr>
        <w:fldSimple w:instr=" PAGE   \* MERGEFORMAT ">
          <w:r w:rsidR="00374731">
            <w:rPr>
              <w:noProof/>
            </w:rPr>
            <w:t>1</w:t>
          </w:r>
        </w:fldSimple>
      </w:p>
    </w:sdtContent>
  </w:sdt>
  <w:p w:rsidR="00BD3121" w:rsidRDefault="00BD312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F6D"/>
    <w:rsid w:val="00022313"/>
    <w:rsid w:val="00024C2B"/>
    <w:rsid w:val="000424C8"/>
    <w:rsid w:val="00047E80"/>
    <w:rsid w:val="00052E86"/>
    <w:rsid w:val="0006789E"/>
    <w:rsid w:val="00072D18"/>
    <w:rsid w:val="00096E1C"/>
    <w:rsid w:val="000B3341"/>
    <w:rsid w:val="000C6D36"/>
    <w:rsid w:val="000F602A"/>
    <w:rsid w:val="00117233"/>
    <w:rsid w:val="0013594C"/>
    <w:rsid w:val="00146270"/>
    <w:rsid w:val="001468EE"/>
    <w:rsid w:val="001701F5"/>
    <w:rsid w:val="00181F7F"/>
    <w:rsid w:val="00192579"/>
    <w:rsid w:val="001C058F"/>
    <w:rsid w:val="001C3907"/>
    <w:rsid w:val="001D41B9"/>
    <w:rsid w:val="001E7DF4"/>
    <w:rsid w:val="002208A3"/>
    <w:rsid w:val="00221811"/>
    <w:rsid w:val="00233DC2"/>
    <w:rsid w:val="002475A7"/>
    <w:rsid w:val="002660A2"/>
    <w:rsid w:val="00266329"/>
    <w:rsid w:val="002926B8"/>
    <w:rsid w:val="002B4612"/>
    <w:rsid w:val="00300686"/>
    <w:rsid w:val="00304C0D"/>
    <w:rsid w:val="003410FD"/>
    <w:rsid w:val="00355887"/>
    <w:rsid w:val="00374731"/>
    <w:rsid w:val="00377E93"/>
    <w:rsid w:val="003A0435"/>
    <w:rsid w:val="003A2BE6"/>
    <w:rsid w:val="003A5AD9"/>
    <w:rsid w:val="003C3B40"/>
    <w:rsid w:val="003C749B"/>
    <w:rsid w:val="003D193E"/>
    <w:rsid w:val="003E1ADA"/>
    <w:rsid w:val="003F2A9D"/>
    <w:rsid w:val="004061BD"/>
    <w:rsid w:val="00424896"/>
    <w:rsid w:val="00431B10"/>
    <w:rsid w:val="00464117"/>
    <w:rsid w:val="004664E5"/>
    <w:rsid w:val="00473EB6"/>
    <w:rsid w:val="004B31E7"/>
    <w:rsid w:val="004C1599"/>
    <w:rsid w:val="004C6835"/>
    <w:rsid w:val="004F4B66"/>
    <w:rsid w:val="005052A0"/>
    <w:rsid w:val="00505865"/>
    <w:rsid w:val="00505A47"/>
    <w:rsid w:val="00543EBF"/>
    <w:rsid w:val="005829B3"/>
    <w:rsid w:val="005A2D8C"/>
    <w:rsid w:val="005A6BC5"/>
    <w:rsid w:val="005A6DC5"/>
    <w:rsid w:val="00691749"/>
    <w:rsid w:val="006E3BD6"/>
    <w:rsid w:val="006E4AF1"/>
    <w:rsid w:val="006F6054"/>
    <w:rsid w:val="0071195E"/>
    <w:rsid w:val="00723DF5"/>
    <w:rsid w:val="0072476A"/>
    <w:rsid w:val="00727281"/>
    <w:rsid w:val="007315EE"/>
    <w:rsid w:val="00744142"/>
    <w:rsid w:val="00750D41"/>
    <w:rsid w:val="00792EDA"/>
    <w:rsid w:val="0079634D"/>
    <w:rsid w:val="007A5D7F"/>
    <w:rsid w:val="007B6F25"/>
    <w:rsid w:val="007C4C1F"/>
    <w:rsid w:val="007F4EB2"/>
    <w:rsid w:val="00817971"/>
    <w:rsid w:val="008269E6"/>
    <w:rsid w:val="008325F5"/>
    <w:rsid w:val="00842640"/>
    <w:rsid w:val="0084759A"/>
    <w:rsid w:val="00850F27"/>
    <w:rsid w:val="008533AF"/>
    <w:rsid w:val="00857BD1"/>
    <w:rsid w:val="008609F6"/>
    <w:rsid w:val="008618B7"/>
    <w:rsid w:val="0086260D"/>
    <w:rsid w:val="0089570C"/>
    <w:rsid w:val="008B07FE"/>
    <w:rsid w:val="008E45CF"/>
    <w:rsid w:val="008F5F6D"/>
    <w:rsid w:val="00903BE1"/>
    <w:rsid w:val="00905B83"/>
    <w:rsid w:val="00911C50"/>
    <w:rsid w:val="009141A5"/>
    <w:rsid w:val="009342DE"/>
    <w:rsid w:val="009362B8"/>
    <w:rsid w:val="00936BDE"/>
    <w:rsid w:val="009504C5"/>
    <w:rsid w:val="009571E4"/>
    <w:rsid w:val="009B254E"/>
    <w:rsid w:val="009B5AB7"/>
    <w:rsid w:val="009C5A14"/>
    <w:rsid w:val="009D0001"/>
    <w:rsid w:val="009E5992"/>
    <w:rsid w:val="00A20FA3"/>
    <w:rsid w:val="00A25D05"/>
    <w:rsid w:val="00A27036"/>
    <w:rsid w:val="00A41F08"/>
    <w:rsid w:val="00A514F4"/>
    <w:rsid w:val="00A56F2A"/>
    <w:rsid w:val="00A64D10"/>
    <w:rsid w:val="00A6727F"/>
    <w:rsid w:val="00A70CC6"/>
    <w:rsid w:val="00A7147A"/>
    <w:rsid w:val="00A82323"/>
    <w:rsid w:val="00A85408"/>
    <w:rsid w:val="00A8654D"/>
    <w:rsid w:val="00A94762"/>
    <w:rsid w:val="00A95614"/>
    <w:rsid w:val="00AA5B6B"/>
    <w:rsid w:val="00AC4C57"/>
    <w:rsid w:val="00AD7EBB"/>
    <w:rsid w:val="00AE62AE"/>
    <w:rsid w:val="00AF5914"/>
    <w:rsid w:val="00B27FE3"/>
    <w:rsid w:val="00B33634"/>
    <w:rsid w:val="00B36386"/>
    <w:rsid w:val="00B75042"/>
    <w:rsid w:val="00B83A83"/>
    <w:rsid w:val="00B94FB1"/>
    <w:rsid w:val="00BA0DF6"/>
    <w:rsid w:val="00BB3B70"/>
    <w:rsid w:val="00BC5FC0"/>
    <w:rsid w:val="00BD3121"/>
    <w:rsid w:val="00BF568E"/>
    <w:rsid w:val="00C03637"/>
    <w:rsid w:val="00C23520"/>
    <w:rsid w:val="00C35238"/>
    <w:rsid w:val="00C364D2"/>
    <w:rsid w:val="00C46427"/>
    <w:rsid w:val="00C5411E"/>
    <w:rsid w:val="00C56559"/>
    <w:rsid w:val="00C57852"/>
    <w:rsid w:val="00C611D1"/>
    <w:rsid w:val="00C80F38"/>
    <w:rsid w:val="00CA01CE"/>
    <w:rsid w:val="00CA1DD2"/>
    <w:rsid w:val="00CC2517"/>
    <w:rsid w:val="00CC5606"/>
    <w:rsid w:val="00CF639B"/>
    <w:rsid w:val="00D13C22"/>
    <w:rsid w:val="00D15A6D"/>
    <w:rsid w:val="00D3346B"/>
    <w:rsid w:val="00D50ED7"/>
    <w:rsid w:val="00D758E4"/>
    <w:rsid w:val="00DA3F9D"/>
    <w:rsid w:val="00DB4898"/>
    <w:rsid w:val="00DC26C3"/>
    <w:rsid w:val="00DC2854"/>
    <w:rsid w:val="00DC58A2"/>
    <w:rsid w:val="00DC6DB7"/>
    <w:rsid w:val="00DC7299"/>
    <w:rsid w:val="00DD153B"/>
    <w:rsid w:val="00E02E0D"/>
    <w:rsid w:val="00E06729"/>
    <w:rsid w:val="00E11F05"/>
    <w:rsid w:val="00E12F67"/>
    <w:rsid w:val="00E13E83"/>
    <w:rsid w:val="00E256FC"/>
    <w:rsid w:val="00E35159"/>
    <w:rsid w:val="00E41E40"/>
    <w:rsid w:val="00E4732E"/>
    <w:rsid w:val="00E5065E"/>
    <w:rsid w:val="00E5238C"/>
    <w:rsid w:val="00E52D07"/>
    <w:rsid w:val="00E60176"/>
    <w:rsid w:val="00E74207"/>
    <w:rsid w:val="00E92FF8"/>
    <w:rsid w:val="00EA6B75"/>
    <w:rsid w:val="00ED56CB"/>
    <w:rsid w:val="00EE308E"/>
    <w:rsid w:val="00EE3E56"/>
    <w:rsid w:val="00F03B45"/>
    <w:rsid w:val="00F06473"/>
    <w:rsid w:val="00F32F0A"/>
    <w:rsid w:val="00F37583"/>
    <w:rsid w:val="00F45B23"/>
    <w:rsid w:val="00F47364"/>
    <w:rsid w:val="00F54CAD"/>
    <w:rsid w:val="00F60936"/>
    <w:rsid w:val="00F716B5"/>
    <w:rsid w:val="00F8770F"/>
    <w:rsid w:val="00F9457E"/>
    <w:rsid w:val="00FB4C4F"/>
    <w:rsid w:val="00FC4E9E"/>
    <w:rsid w:val="00FD1FA3"/>
    <w:rsid w:val="00FE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F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8F5F6D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8F5F6D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F5F6D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F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F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73E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73EB6"/>
    <w:rPr>
      <w:color w:val="800080"/>
      <w:u w:val="single"/>
    </w:rPr>
  </w:style>
  <w:style w:type="paragraph" w:customStyle="1" w:styleId="xl63">
    <w:name w:val="xl63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73E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7">
    <w:name w:val="xl67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2">
    <w:name w:val="xl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473E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473E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473E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473E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473EB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473E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21">
    <w:name w:val="xl12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1">
    <w:name w:val="xl1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2">
    <w:name w:val="xl1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4">
    <w:name w:val="xl1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5">
    <w:name w:val="xl1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7">
    <w:name w:val="xl1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8">
    <w:name w:val="xl1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5">
    <w:name w:val="xl20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7">
    <w:name w:val="xl20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8">
    <w:name w:val="xl20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9">
    <w:name w:val="xl20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0">
    <w:name w:val="xl21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1">
    <w:name w:val="xl21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2">
    <w:name w:val="xl21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3">
    <w:name w:val="xl21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4">
    <w:name w:val="xl21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5">
    <w:name w:val="xl21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6">
    <w:name w:val="xl21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7">
    <w:name w:val="xl21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8">
    <w:name w:val="xl21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9">
    <w:name w:val="xl21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0">
    <w:name w:val="xl22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1">
    <w:name w:val="xl22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2">
    <w:name w:val="xl22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3">
    <w:name w:val="xl22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4">
    <w:name w:val="xl22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5">
    <w:name w:val="xl22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7">
    <w:name w:val="xl22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">
    <w:name w:val="xl23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1">
    <w:name w:val="xl23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">
    <w:name w:val="xl23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3">
    <w:name w:val="xl23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">
    <w:name w:val="xl23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">
    <w:name w:val="xl23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6">
    <w:name w:val="xl23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">
    <w:name w:val="xl23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">
    <w:name w:val="xl23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">
    <w:name w:val="xl23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">
    <w:name w:val="xl24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1">
    <w:name w:val="xl24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">
    <w:name w:val="xl24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3">
    <w:name w:val="xl24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">
    <w:name w:val="xl24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">
    <w:name w:val="xl24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6">
    <w:name w:val="xl24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7">
    <w:name w:val="xl24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8">
    <w:name w:val="xl24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9">
    <w:name w:val="xl24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0">
    <w:name w:val="xl25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1">
    <w:name w:val="xl25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2">
    <w:name w:val="xl25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3">
    <w:name w:val="xl25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4">
    <w:name w:val="xl25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5">
    <w:name w:val="xl25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6">
    <w:name w:val="xl25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7">
    <w:name w:val="xl25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8">
    <w:name w:val="xl25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9">
    <w:name w:val="xl25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0">
    <w:name w:val="xl26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1">
    <w:name w:val="xl26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2">
    <w:name w:val="xl26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3">
    <w:name w:val="xl26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4">
    <w:name w:val="xl26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5">
    <w:name w:val="xl26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6">
    <w:name w:val="xl26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7">
    <w:name w:val="xl26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8">
    <w:name w:val="xl26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9">
    <w:name w:val="xl2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0">
    <w:name w:val="xl2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1">
    <w:name w:val="xl2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2">
    <w:name w:val="xl2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3">
    <w:name w:val="xl27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4">
    <w:name w:val="xl27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5">
    <w:name w:val="xl2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6">
    <w:name w:val="xl2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7">
    <w:name w:val="xl2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8">
    <w:name w:val="xl2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9">
    <w:name w:val="xl2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0">
    <w:name w:val="xl2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1">
    <w:name w:val="xl2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2">
    <w:name w:val="xl2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3">
    <w:name w:val="xl2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4">
    <w:name w:val="xl28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5">
    <w:name w:val="xl2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6">
    <w:name w:val="xl2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7">
    <w:name w:val="xl2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8">
    <w:name w:val="xl2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9">
    <w:name w:val="xl2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0">
    <w:name w:val="xl29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1">
    <w:name w:val="xl2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2">
    <w:name w:val="xl2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3">
    <w:name w:val="xl2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4">
    <w:name w:val="xl2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5">
    <w:name w:val="xl2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6">
    <w:name w:val="xl2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7">
    <w:name w:val="xl2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8">
    <w:name w:val="xl2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9">
    <w:name w:val="xl2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0">
    <w:name w:val="xl3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1">
    <w:name w:val="xl30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2">
    <w:name w:val="xl302"/>
    <w:basedOn w:val="a"/>
    <w:rsid w:val="00473EB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04">
    <w:name w:val="xl304"/>
    <w:basedOn w:val="a"/>
    <w:rsid w:val="00473EB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473EB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473EB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473EB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473EB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473E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5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6F2A"/>
  </w:style>
  <w:style w:type="paragraph" w:styleId="a9">
    <w:name w:val="footer"/>
    <w:basedOn w:val="a"/>
    <w:link w:val="aa"/>
    <w:uiPriority w:val="99"/>
    <w:semiHidden/>
    <w:unhideWhenUsed/>
    <w:rsid w:val="00A5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6F2A"/>
  </w:style>
  <w:style w:type="table" w:customStyle="1" w:styleId="TableStyle0">
    <w:name w:val="TableStyle0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34"/>
    <w:qFormat/>
    <w:rsid w:val="00F03B45"/>
    <w:pPr>
      <w:ind w:left="720"/>
      <w:contextualSpacing/>
    </w:pPr>
  </w:style>
  <w:style w:type="paragraph" w:customStyle="1" w:styleId="xl310">
    <w:name w:val="xl310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3">
    <w:name w:val="xl313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4">
    <w:name w:val="xl314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5">
    <w:name w:val="xl315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">
    <w:name w:val="xl330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">
    <w:name w:val="xl332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">
    <w:name w:val="xl334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E60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E60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E60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8">
    <w:name w:val="xl338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9">
    <w:name w:val="xl339"/>
    <w:basedOn w:val="a"/>
    <w:rsid w:val="00E60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E60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">
    <w:name w:val="xl341"/>
    <w:basedOn w:val="a"/>
    <w:rsid w:val="00E60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"/>
    <w:rsid w:val="00E60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"/>
    <w:rsid w:val="00E60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4">
    <w:name w:val="xl344"/>
    <w:basedOn w:val="a"/>
    <w:rsid w:val="00E60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5">
    <w:name w:val="xl345"/>
    <w:basedOn w:val="a"/>
    <w:rsid w:val="00E60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E6017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">
    <w:name w:val="xl347"/>
    <w:basedOn w:val="a"/>
    <w:rsid w:val="00E60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0">
    <w:name w:val="xl350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1">
    <w:name w:val="xl351"/>
    <w:basedOn w:val="a"/>
    <w:rsid w:val="00E601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2">
    <w:name w:val="xl352"/>
    <w:basedOn w:val="a"/>
    <w:rsid w:val="00E60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"/>
    <w:rsid w:val="00E60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E60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5">
    <w:name w:val="xl355"/>
    <w:basedOn w:val="a"/>
    <w:rsid w:val="00E60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"/>
    <w:rsid w:val="00E6017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7">
    <w:name w:val="xl357"/>
    <w:basedOn w:val="a"/>
    <w:rsid w:val="00E60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E60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9">
    <w:name w:val="xl359"/>
    <w:basedOn w:val="a"/>
    <w:rsid w:val="00E60176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0">
    <w:name w:val="xl360"/>
    <w:basedOn w:val="a"/>
    <w:rsid w:val="00E6017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E60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E6017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E6017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E60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E60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68">
    <w:name w:val="xl368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69">
    <w:name w:val="xl369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70">
    <w:name w:val="xl370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71">
    <w:name w:val="xl371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72">
    <w:name w:val="xl372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73">
    <w:name w:val="xl373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74">
    <w:name w:val="xl374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75">
    <w:name w:val="xl375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76">
    <w:name w:val="xl376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77">
    <w:name w:val="xl377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78">
    <w:name w:val="xl378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79">
    <w:name w:val="xl379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80">
    <w:name w:val="xl380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81">
    <w:name w:val="xl381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82">
    <w:name w:val="xl382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83">
    <w:name w:val="xl383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84">
    <w:name w:val="xl384"/>
    <w:basedOn w:val="a"/>
    <w:rsid w:val="003A5AD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85">
    <w:name w:val="xl385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86">
    <w:name w:val="xl386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87">
    <w:name w:val="xl387"/>
    <w:basedOn w:val="a"/>
    <w:rsid w:val="003A5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3A5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89">
    <w:name w:val="xl389"/>
    <w:basedOn w:val="a"/>
    <w:rsid w:val="003A5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90">
    <w:name w:val="xl390"/>
    <w:basedOn w:val="a"/>
    <w:rsid w:val="003A5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91">
    <w:name w:val="xl391"/>
    <w:basedOn w:val="a"/>
    <w:rsid w:val="003A5A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92">
    <w:name w:val="xl392"/>
    <w:basedOn w:val="a"/>
    <w:rsid w:val="003A5AD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93">
    <w:name w:val="xl393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94">
    <w:name w:val="xl394"/>
    <w:basedOn w:val="a"/>
    <w:rsid w:val="003A5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95">
    <w:name w:val="xl395"/>
    <w:basedOn w:val="a"/>
    <w:rsid w:val="003A5AD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86FE-C62D-480E-8F15-8B5FE766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35645</Words>
  <Characters>203182</Characters>
  <Application>Microsoft Office Word</Application>
  <DocSecurity>0</DocSecurity>
  <Lines>1693</Lines>
  <Paragraphs>476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2015-12-10T14:04:00Z</cp:lastPrinted>
  <dcterms:created xsi:type="dcterms:W3CDTF">2016-03-15T06:51:00Z</dcterms:created>
  <dcterms:modified xsi:type="dcterms:W3CDTF">2016-03-15T06:51:00Z</dcterms:modified>
</cp:coreProperties>
</file>